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C1" w:rsidRPr="004D49D8" w:rsidRDefault="00F121C1" w:rsidP="00F121C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D49D8">
        <w:rPr>
          <w:rFonts w:ascii="Times New Roman" w:eastAsia="Times New Roman" w:hAnsi="Times New Roman" w:cs="Times New Roman"/>
          <w:b/>
          <w:sz w:val="36"/>
          <w:szCs w:val="36"/>
        </w:rPr>
        <w:t>КЕМЕРОВСКАЯ ОБЛАСТЬ - КУЗБАСС</w:t>
      </w:r>
    </w:p>
    <w:p w:rsidR="00F121C1" w:rsidRPr="004D49D8" w:rsidRDefault="00F121C1" w:rsidP="00F121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D49D8">
        <w:rPr>
          <w:rFonts w:ascii="Times New Roman" w:eastAsia="Times New Roman" w:hAnsi="Times New Roman" w:cs="Times New Roman"/>
          <w:b/>
          <w:sz w:val="36"/>
          <w:szCs w:val="36"/>
        </w:rPr>
        <w:t>ПРОКОПЬЕВСКИЙ МУНИЦИПАЛЬНЫЙ ОКРУГ</w:t>
      </w:r>
    </w:p>
    <w:p w:rsidR="00F121C1" w:rsidRPr="004D49D8" w:rsidRDefault="00F121C1" w:rsidP="00F121C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121C1" w:rsidRPr="004D49D8" w:rsidRDefault="00F121C1" w:rsidP="00F121C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D49D8">
        <w:rPr>
          <w:rFonts w:ascii="Times New Roman" w:eastAsia="Times New Roman" w:hAnsi="Times New Roman" w:cs="Times New Roman"/>
          <w:b/>
          <w:sz w:val="36"/>
          <w:szCs w:val="36"/>
        </w:rPr>
        <w:t>СОВЕТ НАРОДНЫХ ДЕПУТАТОВ</w:t>
      </w:r>
    </w:p>
    <w:p w:rsidR="00F121C1" w:rsidRPr="004D49D8" w:rsidRDefault="00F121C1" w:rsidP="00F121C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D49D8">
        <w:rPr>
          <w:rFonts w:ascii="Times New Roman" w:eastAsia="Times New Roman" w:hAnsi="Times New Roman" w:cs="Times New Roman"/>
          <w:b/>
          <w:sz w:val="36"/>
          <w:szCs w:val="36"/>
        </w:rPr>
        <w:t>ПРОКОПЬЕВСКОГО МУНИЦИПАЛЬНОГО ОКРУГА</w:t>
      </w:r>
    </w:p>
    <w:p w:rsidR="00F121C1" w:rsidRPr="004D49D8" w:rsidRDefault="00F121C1" w:rsidP="00F121C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7415C" w:rsidRPr="004D49D8" w:rsidRDefault="00A7415C" w:rsidP="00A7415C">
      <w:pPr>
        <w:tabs>
          <w:tab w:val="left" w:pos="9354"/>
        </w:tabs>
        <w:spacing w:after="0"/>
        <w:ind w:right="142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D49D8"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A7415C" w:rsidRPr="004D49D8" w:rsidRDefault="00A7415C" w:rsidP="00A7415C">
      <w:pPr>
        <w:tabs>
          <w:tab w:val="left" w:pos="9354"/>
        </w:tabs>
        <w:spacing w:after="0"/>
        <w:ind w:right="142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A7415C" w:rsidRPr="004D49D8" w:rsidRDefault="00A7415C" w:rsidP="00A7415C">
      <w:pPr>
        <w:tabs>
          <w:tab w:val="left" w:pos="9354"/>
        </w:tabs>
        <w:spacing w:after="0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4D49D8">
        <w:rPr>
          <w:rFonts w:ascii="Times New Roman" w:hAnsi="Times New Roman" w:cs="Times New Roman"/>
          <w:sz w:val="28"/>
          <w:szCs w:val="28"/>
        </w:rPr>
        <w:t xml:space="preserve">от </w:t>
      </w:r>
      <w:r w:rsidR="001430E6">
        <w:rPr>
          <w:rFonts w:ascii="Times New Roman" w:hAnsi="Times New Roman" w:cs="Times New Roman"/>
          <w:sz w:val="28"/>
          <w:szCs w:val="28"/>
        </w:rPr>
        <w:t xml:space="preserve">26 января </w:t>
      </w:r>
      <w:r w:rsidR="00E07E8D" w:rsidRPr="004D49D8">
        <w:rPr>
          <w:rFonts w:ascii="Times New Roman" w:hAnsi="Times New Roman" w:cs="Times New Roman"/>
          <w:sz w:val="28"/>
          <w:szCs w:val="28"/>
        </w:rPr>
        <w:t>2023</w:t>
      </w:r>
      <w:r w:rsidRPr="004D49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8287B" w:rsidRPr="004D49D8">
        <w:rPr>
          <w:rFonts w:ascii="Times New Roman" w:hAnsi="Times New Roman" w:cs="Times New Roman"/>
          <w:sz w:val="28"/>
          <w:szCs w:val="28"/>
        </w:rPr>
        <w:t xml:space="preserve"> </w:t>
      </w:r>
      <w:r w:rsidR="001430E6">
        <w:rPr>
          <w:rFonts w:ascii="Times New Roman" w:hAnsi="Times New Roman" w:cs="Times New Roman"/>
          <w:sz w:val="28"/>
          <w:szCs w:val="28"/>
        </w:rPr>
        <w:t>112</w:t>
      </w:r>
    </w:p>
    <w:p w:rsidR="00E07E8D" w:rsidRPr="004D49D8" w:rsidRDefault="00E07E8D" w:rsidP="00A7415C">
      <w:pPr>
        <w:tabs>
          <w:tab w:val="left" w:pos="9354"/>
        </w:tabs>
        <w:spacing w:after="0"/>
        <w:ind w:right="142"/>
        <w:jc w:val="center"/>
        <w:rPr>
          <w:rFonts w:ascii="Times New Roman" w:hAnsi="Times New Roman" w:cs="Times New Roman"/>
          <w:sz w:val="28"/>
          <w:szCs w:val="20"/>
        </w:rPr>
      </w:pPr>
    </w:p>
    <w:p w:rsidR="00A7415C" w:rsidRPr="004D49D8" w:rsidRDefault="00A7415C" w:rsidP="00A7415C">
      <w:pPr>
        <w:tabs>
          <w:tab w:val="left" w:pos="9354"/>
        </w:tabs>
        <w:spacing w:after="0"/>
        <w:ind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49D8">
        <w:rPr>
          <w:rFonts w:ascii="Times New Roman" w:hAnsi="Times New Roman" w:cs="Times New Roman"/>
          <w:bCs/>
          <w:sz w:val="28"/>
          <w:szCs w:val="28"/>
        </w:rPr>
        <w:t>г. Прокопьевск</w:t>
      </w:r>
    </w:p>
    <w:p w:rsidR="00F121C1" w:rsidRPr="004D49D8" w:rsidRDefault="00F121C1" w:rsidP="00F121C1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91EB5" w:rsidRPr="004D49D8" w:rsidRDefault="00291EB5" w:rsidP="00291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D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противодействия коррупции в муниципальном образовании Прокопьевский муниципальный округ Кемеровской области – Кузбасса на 20</w:t>
      </w:r>
      <w:r w:rsidR="005B4E3D" w:rsidRPr="004D49D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C0E8F" w:rsidRPr="004D49D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D49D8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A7415C" w:rsidRPr="004D49D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D49D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610F9D" w:rsidRPr="004D49D8" w:rsidRDefault="00610F9D" w:rsidP="00994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F9D" w:rsidRPr="004D49D8" w:rsidRDefault="00A7415C" w:rsidP="00AC1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49D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9" w:history="1">
        <w:r w:rsidRPr="004D49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49D8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Pr="004D49D8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E07E8D" w:rsidRPr="004D49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4D49D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D49D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6E5633" w:rsidRPr="004D49D8">
        <w:rPr>
          <w:rFonts w:ascii="Times New Roman" w:hAnsi="Times New Roman" w:cs="Times New Roman"/>
          <w:sz w:val="28"/>
          <w:szCs w:val="28"/>
        </w:rPr>
        <w:t>16.08.2021 № 478 «О национальном плане противодействия коррупции</w:t>
      </w:r>
      <w:r w:rsidR="00970169" w:rsidRPr="004D49D8">
        <w:rPr>
          <w:rFonts w:ascii="Times New Roman" w:hAnsi="Times New Roman" w:cs="Times New Roman"/>
          <w:sz w:val="28"/>
          <w:szCs w:val="28"/>
        </w:rPr>
        <w:t xml:space="preserve"> на 2021 – 2024 годы</w:t>
      </w:r>
      <w:r w:rsidR="006E5633" w:rsidRPr="004D49D8">
        <w:rPr>
          <w:rFonts w:ascii="Times New Roman" w:hAnsi="Times New Roman" w:cs="Times New Roman"/>
          <w:sz w:val="28"/>
          <w:szCs w:val="28"/>
        </w:rPr>
        <w:t xml:space="preserve">», </w:t>
      </w:r>
      <w:r w:rsidR="00E07E8D" w:rsidRPr="004D49D8"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 Кемеровской области – Кузбасса от 25.02.2021 № 108-р «Об утверждении Плана противодействия коррупции в Кемеровской области</w:t>
      </w:r>
      <w:proofErr w:type="gramEnd"/>
      <w:r w:rsidR="00E07E8D" w:rsidRPr="004D49D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E07E8D" w:rsidRPr="004D49D8">
        <w:rPr>
          <w:rFonts w:ascii="Times New Roman" w:eastAsia="Times New Roman" w:hAnsi="Times New Roman" w:cs="Times New Roman"/>
          <w:sz w:val="28"/>
          <w:szCs w:val="28"/>
        </w:rPr>
        <w:t>Кузбассе</w:t>
      </w:r>
      <w:proofErr w:type="gramEnd"/>
      <w:r w:rsidR="00E07E8D" w:rsidRPr="004D49D8">
        <w:rPr>
          <w:rFonts w:ascii="Times New Roman" w:eastAsia="Times New Roman" w:hAnsi="Times New Roman" w:cs="Times New Roman"/>
          <w:sz w:val="28"/>
          <w:szCs w:val="28"/>
        </w:rPr>
        <w:t xml:space="preserve"> на 2021-2024 годы», </w:t>
      </w:r>
      <w:r w:rsidR="00994DD5" w:rsidRPr="004D49D8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Прокопьевский муниципальный округ Кемеровской области – Кузбасс</w:t>
      </w:r>
      <w:r w:rsidR="00E07E8D" w:rsidRPr="004D49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4DD5" w:rsidRPr="004D49D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0F9D" w:rsidRPr="004D49D8" w:rsidRDefault="00610F9D" w:rsidP="00AC16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10F9D" w:rsidRPr="004D49D8" w:rsidRDefault="00610F9D" w:rsidP="00AC16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D8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 Прокопьевского муниципального </w:t>
      </w:r>
      <w:r w:rsidR="00994DD5" w:rsidRPr="004D49D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D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9D8">
        <w:rPr>
          <w:rFonts w:ascii="Times New Roman" w:eastAsia="Times New Roman" w:hAnsi="Times New Roman" w:cs="Times New Roman"/>
          <w:bCs/>
          <w:sz w:val="28"/>
          <w:szCs w:val="28"/>
        </w:rPr>
        <w:t>решил</w:t>
      </w:r>
      <w:r w:rsidRPr="004D49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34F1" w:rsidRPr="004D49D8" w:rsidRDefault="001F34F1" w:rsidP="00AC16A6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EB5" w:rsidRPr="004D49D8" w:rsidRDefault="00610F9D" w:rsidP="00AC16A6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D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633" w:rsidRPr="004D49D8">
        <w:rPr>
          <w:sz w:val="28"/>
          <w:szCs w:val="28"/>
        </w:rPr>
        <w:t xml:space="preserve"> </w:t>
      </w:r>
      <w:r w:rsidR="006E5633" w:rsidRPr="004D49D8">
        <w:rPr>
          <w:rFonts w:ascii="Times New Roman" w:hAnsi="Times New Roman" w:cs="Times New Roman"/>
          <w:sz w:val="28"/>
          <w:szCs w:val="28"/>
        </w:rPr>
        <w:t>Утвердить</w:t>
      </w:r>
      <w:r w:rsidRPr="004D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EB5" w:rsidRPr="004D49D8">
        <w:rPr>
          <w:rFonts w:ascii="Times New Roman" w:eastAsia="Times New Roman" w:hAnsi="Times New Roman" w:cs="Times New Roman"/>
          <w:sz w:val="28"/>
          <w:szCs w:val="28"/>
        </w:rPr>
        <w:t>План противодействия коррупции в муниципальном образовании Прокопьевский муниципальный округ Кемеровской области – Кузбасса на 202</w:t>
      </w:r>
      <w:r w:rsidR="00CC0E8F" w:rsidRPr="004D49D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91EB5" w:rsidRPr="004D49D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E5633" w:rsidRPr="004D49D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91EB5" w:rsidRPr="004D49D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6E5633" w:rsidRPr="004D49D8">
        <w:rPr>
          <w:rFonts w:ascii="Times New Roman" w:eastAsia="Times New Roman" w:hAnsi="Times New Roman" w:cs="Times New Roman"/>
          <w:sz w:val="28"/>
          <w:szCs w:val="28"/>
        </w:rPr>
        <w:t xml:space="preserve"> (далее – План)</w:t>
      </w:r>
      <w:r w:rsidR="00970169" w:rsidRPr="004D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169" w:rsidRPr="004D49D8">
        <w:rPr>
          <w:rFonts w:ascii="Times New Roman" w:hAnsi="Times New Roman" w:cs="Times New Roman"/>
          <w:sz w:val="28"/>
          <w:szCs w:val="28"/>
        </w:rPr>
        <w:t>со</w:t>
      </w:r>
      <w:r w:rsidR="001430E6">
        <w:rPr>
          <w:rFonts w:ascii="Times New Roman" w:hAnsi="Times New Roman" w:cs="Times New Roman"/>
          <w:sz w:val="28"/>
          <w:szCs w:val="28"/>
        </w:rPr>
        <w:t>гласно приложению к настоящему р</w:t>
      </w:r>
      <w:r w:rsidR="00970169" w:rsidRPr="004D49D8">
        <w:rPr>
          <w:rFonts w:ascii="Times New Roman" w:hAnsi="Times New Roman" w:cs="Times New Roman"/>
          <w:sz w:val="28"/>
          <w:szCs w:val="28"/>
        </w:rPr>
        <w:t>ешению</w:t>
      </w:r>
      <w:r w:rsidR="006E5633" w:rsidRPr="004D4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6A6" w:rsidRPr="004D49D8" w:rsidRDefault="006E5633" w:rsidP="00AC16A6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D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911DC" w:rsidRPr="004D49D8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Pr="004D49D8">
        <w:rPr>
          <w:rFonts w:ascii="Times New Roman" w:eastAsia="Times New Roman" w:hAnsi="Times New Roman" w:cs="Times New Roman"/>
          <w:sz w:val="28"/>
          <w:szCs w:val="28"/>
        </w:rPr>
        <w:t>знать утратившим</w:t>
      </w:r>
      <w:r w:rsidR="00AC16A6" w:rsidRPr="004D49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9D8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AC16A6" w:rsidRPr="004D49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16A6" w:rsidRPr="004D49D8" w:rsidRDefault="00AC16A6" w:rsidP="00AC16A6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D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5633" w:rsidRPr="004D49D8">
        <w:rPr>
          <w:rFonts w:ascii="Times New Roman" w:eastAsia="Times New Roman" w:hAnsi="Times New Roman" w:cs="Times New Roman"/>
          <w:sz w:val="28"/>
          <w:szCs w:val="28"/>
        </w:rPr>
        <w:t>решение Совета народных депутатов Прокопьевского муниципального округа от 0</w:t>
      </w:r>
      <w:r w:rsidR="00CC0E8F" w:rsidRPr="004D49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5633" w:rsidRPr="004D49D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C0E8F" w:rsidRPr="004D49D8">
        <w:rPr>
          <w:rFonts w:ascii="Times New Roman" w:eastAsia="Times New Roman" w:hAnsi="Times New Roman" w:cs="Times New Roman"/>
          <w:sz w:val="28"/>
          <w:szCs w:val="28"/>
        </w:rPr>
        <w:t>9</w:t>
      </w:r>
      <w:r w:rsidR="006E5633" w:rsidRPr="004D49D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C0E8F" w:rsidRPr="004D49D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5633" w:rsidRPr="004D49D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C0E8F" w:rsidRPr="004D49D8">
        <w:rPr>
          <w:rFonts w:ascii="Times New Roman" w:eastAsia="Times New Roman" w:hAnsi="Times New Roman" w:cs="Times New Roman"/>
          <w:sz w:val="28"/>
          <w:szCs w:val="28"/>
        </w:rPr>
        <w:t>396</w:t>
      </w:r>
      <w:r w:rsidR="006E5633" w:rsidRPr="004D49D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противодействия коррупции в муниципальном образовании Прокопьевский муниципальный округ Кемеровской области – Кузбасса на 202</w:t>
      </w:r>
      <w:r w:rsidR="00CC0E8F" w:rsidRPr="004D49D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5633" w:rsidRPr="004D49D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C0E8F" w:rsidRPr="004D49D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E5633" w:rsidRPr="004D49D8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Pr="004D49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0169" w:rsidRPr="004D49D8" w:rsidRDefault="00B31914" w:rsidP="00AC16A6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D8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254C" w:rsidRPr="004D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0169" w:rsidRPr="004D49D8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«Сельская новь»</w:t>
      </w:r>
      <w:r w:rsidR="00F829DB" w:rsidRPr="004D4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6A6" w:rsidRPr="004D49D8" w:rsidRDefault="00970169" w:rsidP="00AC16A6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D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C254C" w:rsidRPr="004D49D8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2C424B" w:rsidRDefault="00970169" w:rsidP="002C4B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9D8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254C" w:rsidRPr="004D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C4B13" w:rsidRPr="004D49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4B13" w:rsidRPr="004D49D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комиссии </w:t>
      </w:r>
    </w:p>
    <w:p w:rsidR="002C424B" w:rsidRDefault="002C424B" w:rsidP="002C4B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B13" w:rsidRDefault="002C4B13" w:rsidP="002C42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D8">
        <w:rPr>
          <w:rFonts w:ascii="Times New Roman" w:hAnsi="Times New Roman" w:cs="Times New Roman"/>
          <w:sz w:val="28"/>
          <w:szCs w:val="28"/>
        </w:rPr>
        <w:lastRenderedPageBreak/>
        <w:t>по вопросам местного самоуправления, правоохранительной деятельности и депутатской этики К.В. Филипченко.</w:t>
      </w:r>
    </w:p>
    <w:p w:rsidR="002C424B" w:rsidRDefault="002C424B" w:rsidP="002C42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4B" w:rsidRPr="004D49D8" w:rsidRDefault="002C424B" w:rsidP="002C42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4063"/>
        <w:gridCol w:w="5387"/>
      </w:tblGrid>
      <w:tr w:rsidR="004D49D8" w:rsidRPr="004D49D8" w:rsidTr="00084863">
        <w:tc>
          <w:tcPr>
            <w:tcW w:w="4063" w:type="dxa"/>
            <w:hideMark/>
          </w:tcPr>
          <w:p w:rsidR="00F121C1" w:rsidRPr="004D49D8" w:rsidRDefault="00AA1DD6" w:rsidP="00F2157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49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Прокопьевского</w:t>
            </w:r>
          </w:p>
          <w:p w:rsidR="00AA1DD6" w:rsidRPr="004D49D8" w:rsidRDefault="00AA1DD6" w:rsidP="00F2157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49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="00BC254C" w:rsidRPr="004D49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округа</w:t>
            </w:r>
          </w:p>
          <w:p w:rsidR="00F121C1" w:rsidRPr="004D49D8" w:rsidRDefault="00F121C1" w:rsidP="00F2157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A1DD6" w:rsidRPr="004D49D8" w:rsidRDefault="00AA1DD6" w:rsidP="00F2157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49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 Н.Г. Шабалина </w:t>
            </w:r>
          </w:p>
        </w:tc>
        <w:tc>
          <w:tcPr>
            <w:tcW w:w="5387" w:type="dxa"/>
          </w:tcPr>
          <w:p w:rsidR="00AA1DD6" w:rsidRPr="004D49D8" w:rsidRDefault="00AA1DD6" w:rsidP="00F215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49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Совета народных депутатов       Прокопьевского муниципального </w:t>
            </w:r>
            <w:r w:rsidR="00BC254C" w:rsidRPr="004D49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округа</w:t>
            </w:r>
          </w:p>
          <w:p w:rsidR="00AA1DD6" w:rsidRPr="004D49D8" w:rsidRDefault="00AA1DD6" w:rsidP="00F215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A1DD6" w:rsidRPr="004D49D8" w:rsidRDefault="00AA1DD6" w:rsidP="00F215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49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 И.А. Лошманкина</w:t>
            </w:r>
          </w:p>
        </w:tc>
      </w:tr>
    </w:tbl>
    <w:p w:rsidR="00AB3AB9" w:rsidRPr="004D49D8" w:rsidRDefault="00AB3AB9" w:rsidP="00610F9D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9D8" w:rsidRDefault="004D49D8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D49D8" w:rsidRDefault="004D49D8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9D8" w:rsidRDefault="004D49D8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9D8" w:rsidRPr="004D49D8" w:rsidRDefault="004D49D8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Pr="004D49D8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612D" w:rsidRDefault="0063612D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612D" w:rsidRPr="004D49D8" w:rsidRDefault="0063612D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11DC" w:rsidRPr="004D49D8" w:rsidRDefault="00D911DC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4993" w:rsidRPr="004D49D8" w:rsidRDefault="00610F9D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9D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D6A61" w:rsidRPr="004D49D8">
        <w:rPr>
          <w:rFonts w:ascii="Times New Roman" w:eastAsia="Times New Roman" w:hAnsi="Times New Roman" w:cs="Times New Roman"/>
          <w:sz w:val="24"/>
          <w:szCs w:val="24"/>
        </w:rPr>
        <w:t>к решению</w:t>
      </w:r>
    </w:p>
    <w:p w:rsidR="00610F9D" w:rsidRPr="004D49D8" w:rsidRDefault="00610F9D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9D8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BC254C" w:rsidRPr="004D49D8" w:rsidRDefault="00610F9D" w:rsidP="00BC25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9D8">
        <w:rPr>
          <w:rFonts w:ascii="Times New Roman" w:eastAsia="Times New Roman" w:hAnsi="Times New Roman" w:cs="Times New Roman"/>
          <w:sz w:val="24"/>
          <w:szCs w:val="24"/>
        </w:rPr>
        <w:t>Прокопьевского муниципального</w:t>
      </w:r>
      <w:r w:rsidR="00BC254C" w:rsidRPr="004D49D8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</w:p>
    <w:p w:rsidR="00610F9D" w:rsidRPr="004D49D8" w:rsidRDefault="001430E6" w:rsidP="00BC25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21C1" w:rsidRPr="004D49D8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26.01.2023 </w:t>
      </w:r>
      <w:r w:rsidR="00610F9D" w:rsidRPr="004D49D8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112</w:t>
      </w:r>
    </w:p>
    <w:p w:rsidR="00BC254C" w:rsidRPr="004D49D8" w:rsidRDefault="00BC254C" w:rsidP="003E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5AF" w:rsidRPr="004D49D8" w:rsidRDefault="00F73D60" w:rsidP="003E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9D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ПРОТИВОДЕЙСТВИЯ КОРРУПЦИИ</w:t>
      </w:r>
    </w:p>
    <w:p w:rsidR="003E5347" w:rsidRPr="004D49D8" w:rsidRDefault="001B32EC" w:rsidP="003E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9D8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Прокопьевский муниципальный </w:t>
      </w:r>
      <w:r w:rsidR="00BC254C" w:rsidRPr="004D49D8">
        <w:rPr>
          <w:rFonts w:ascii="Times New Roman" w:hAnsi="Times New Roman" w:cs="Times New Roman"/>
          <w:b/>
          <w:sz w:val="28"/>
          <w:szCs w:val="28"/>
        </w:rPr>
        <w:t>округ Кемеровской области – Кузбасс</w:t>
      </w:r>
      <w:r w:rsidR="00350114" w:rsidRPr="004D49D8">
        <w:rPr>
          <w:rFonts w:ascii="Times New Roman" w:hAnsi="Times New Roman" w:cs="Times New Roman"/>
          <w:b/>
          <w:sz w:val="28"/>
          <w:szCs w:val="28"/>
        </w:rPr>
        <w:t>а</w:t>
      </w:r>
      <w:r w:rsidR="00BC254C" w:rsidRPr="004D4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9D8">
        <w:rPr>
          <w:rFonts w:ascii="Times New Roman" w:hAnsi="Times New Roman" w:cs="Times New Roman"/>
          <w:b/>
          <w:sz w:val="28"/>
          <w:szCs w:val="28"/>
        </w:rPr>
        <w:t>на 20</w:t>
      </w:r>
      <w:r w:rsidR="00D078B2" w:rsidRPr="004D49D8">
        <w:rPr>
          <w:rFonts w:ascii="Times New Roman" w:hAnsi="Times New Roman" w:cs="Times New Roman"/>
          <w:b/>
          <w:sz w:val="28"/>
          <w:szCs w:val="28"/>
        </w:rPr>
        <w:t>2</w:t>
      </w:r>
      <w:r w:rsidR="00CC0E8F" w:rsidRPr="004D49D8">
        <w:rPr>
          <w:rFonts w:ascii="Times New Roman" w:hAnsi="Times New Roman" w:cs="Times New Roman"/>
          <w:b/>
          <w:sz w:val="28"/>
          <w:szCs w:val="28"/>
        </w:rPr>
        <w:t>3</w:t>
      </w:r>
      <w:r w:rsidRPr="004D49D8">
        <w:rPr>
          <w:rFonts w:ascii="Times New Roman" w:hAnsi="Times New Roman" w:cs="Times New Roman"/>
          <w:b/>
          <w:sz w:val="28"/>
          <w:szCs w:val="28"/>
        </w:rPr>
        <w:t>-20</w:t>
      </w:r>
      <w:r w:rsidR="00F80A42" w:rsidRPr="004D49D8">
        <w:rPr>
          <w:rFonts w:ascii="Times New Roman" w:hAnsi="Times New Roman" w:cs="Times New Roman"/>
          <w:b/>
          <w:sz w:val="28"/>
          <w:szCs w:val="28"/>
        </w:rPr>
        <w:t>2</w:t>
      </w:r>
      <w:r w:rsidR="009A2D71" w:rsidRPr="004D49D8">
        <w:rPr>
          <w:rFonts w:ascii="Times New Roman" w:hAnsi="Times New Roman" w:cs="Times New Roman"/>
          <w:b/>
          <w:sz w:val="28"/>
          <w:szCs w:val="28"/>
        </w:rPr>
        <w:t>4</w:t>
      </w:r>
      <w:r w:rsidRPr="004D49D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05C03" w:rsidRPr="004D49D8" w:rsidRDefault="00705C03" w:rsidP="006663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10"/>
        <w:gridCol w:w="4952"/>
        <w:gridCol w:w="151"/>
        <w:gridCol w:w="18"/>
        <w:gridCol w:w="2382"/>
        <w:gridCol w:w="9"/>
        <w:gridCol w:w="1918"/>
      </w:tblGrid>
      <w:tr w:rsidR="004D49D8" w:rsidRPr="004D49D8" w:rsidTr="00802C53">
        <w:trPr>
          <w:jc w:val="center"/>
        </w:trPr>
        <w:tc>
          <w:tcPr>
            <w:tcW w:w="636" w:type="dxa"/>
            <w:vAlign w:val="center"/>
          </w:tcPr>
          <w:p w:rsidR="006F1C78" w:rsidRPr="004D49D8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1C78" w:rsidRPr="004D49D8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31" w:type="dxa"/>
            <w:gridSpan w:val="4"/>
            <w:vAlign w:val="center"/>
          </w:tcPr>
          <w:p w:rsidR="006F1C78" w:rsidRPr="004D49D8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2" w:type="dxa"/>
            <w:vAlign w:val="center"/>
          </w:tcPr>
          <w:p w:rsidR="006F1C78" w:rsidRPr="004D49D8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27" w:type="dxa"/>
            <w:gridSpan w:val="2"/>
          </w:tcPr>
          <w:p w:rsidR="006F1C78" w:rsidRPr="004D49D8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4D49D8" w:rsidRPr="004D49D8" w:rsidTr="00802C53">
        <w:trPr>
          <w:jc w:val="center"/>
        </w:trPr>
        <w:tc>
          <w:tcPr>
            <w:tcW w:w="636" w:type="dxa"/>
            <w:vAlign w:val="center"/>
          </w:tcPr>
          <w:p w:rsidR="006F1C78" w:rsidRPr="004D49D8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4"/>
            <w:vAlign w:val="center"/>
          </w:tcPr>
          <w:p w:rsidR="006F1C78" w:rsidRPr="004D49D8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2" w:type="dxa"/>
            <w:vAlign w:val="center"/>
          </w:tcPr>
          <w:p w:rsidR="006F1C78" w:rsidRPr="004D49D8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7" w:type="dxa"/>
            <w:gridSpan w:val="2"/>
          </w:tcPr>
          <w:p w:rsidR="006F1C78" w:rsidRPr="004D49D8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49D8" w:rsidRPr="004D49D8" w:rsidTr="00802C53">
        <w:trPr>
          <w:jc w:val="center"/>
        </w:trPr>
        <w:tc>
          <w:tcPr>
            <w:tcW w:w="636" w:type="dxa"/>
          </w:tcPr>
          <w:p w:rsidR="006F1C78" w:rsidRPr="004D49D8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40" w:type="dxa"/>
            <w:gridSpan w:val="7"/>
          </w:tcPr>
          <w:p w:rsidR="006F1C78" w:rsidRPr="004D49D8" w:rsidRDefault="006F1C78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и правовое обеспечение реализации антикоррупционных мер</w:t>
            </w:r>
          </w:p>
        </w:tc>
      </w:tr>
      <w:tr w:rsidR="004D49D8" w:rsidRPr="004D49D8" w:rsidTr="00802C53">
        <w:trPr>
          <w:jc w:val="center"/>
        </w:trPr>
        <w:tc>
          <w:tcPr>
            <w:tcW w:w="636" w:type="dxa"/>
          </w:tcPr>
          <w:p w:rsidR="006F1C78" w:rsidRPr="004D49D8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31" w:type="dxa"/>
            <w:gridSpan w:val="4"/>
          </w:tcPr>
          <w:p w:rsidR="006F1C78" w:rsidRPr="004D49D8" w:rsidRDefault="00A33DF5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заседаний комиссии по координации работы по противодействию коррупции 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Прокопьевском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D60" w:rsidRPr="004D49D8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="007A3781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контр</w:t>
            </w:r>
            <w:r w:rsidR="00F80A42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5C5404" w:rsidRPr="004D49D8">
              <w:rPr>
                <w:rFonts w:ascii="Times New Roman" w:hAnsi="Times New Roman" w:cs="Times New Roman"/>
                <w:sz w:val="24"/>
                <w:szCs w:val="24"/>
              </w:rPr>
              <w:t>за исполнением</w:t>
            </w:r>
            <w:r w:rsidR="00F80A42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решений</w:t>
            </w:r>
          </w:p>
        </w:tc>
        <w:tc>
          <w:tcPr>
            <w:tcW w:w="2382" w:type="dxa"/>
          </w:tcPr>
          <w:p w:rsidR="006F1C78" w:rsidRPr="004D49D8" w:rsidRDefault="007A378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</w:p>
        </w:tc>
        <w:tc>
          <w:tcPr>
            <w:tcW w:w="1927" w:type="dxa"/>
            <w:gridSpan w:val="2"/>
          </w:tcPr>
          <w:p w:rsidR="006F1C78" w:rsidRPr="004D49D8" w:rsidRDefault="003447C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002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планом работы</w:t>
            </w:r>
          </w:p>
          <w:p w:rsidR="00682002" w:rsidRPr="004D49D8" w:rsidRDefault="00682002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4D49D8" w:rsidRPr="004D49D8" w:rsidTr="00802C53">
        <w:trPr>
          <w:trHeight w:val="1601"/>
          <w:jc w:val="center"/>
        </w:trPr>
        <w:tc>
          <w:tcPr>
            <w:tcW w:w="636" w:type="dxa"/>
          </w:tcPr>
          <w:p w:rsidR="000722CB" w:rsidRPr="004D49D8" w:rsidRDefault="000722CB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31" w:type="dxa"/>
            <w:gridSpan w:val="4"/>
          </w:tcPr>
          <w:p w:rsidR="000722CB" w:rsidRPr="004D49D8" w:rsidRDefault="000722CB" w:rsidP="00EF3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Принятие мер по совершенствованию работы по предупреждению коррупции в муниципальных учреждениях Прокопьевского муниципального округа</w:t>
            </w:r>
            <w:r w:rsidR="003F15C3" w:rsidRPr="004D49D8">
              <w:rPr>
                <w:rFonts w:ascii="Times New Roman" w:hAnsi="Times New Roman" w:cs="Times New Roman"/>
                <w:sz w:val="24"/>
                <w:szCs w:val="24"/>
              </w:rPr>
              <w:t>, с учетом методических рекомендаций  Министерства труда и социальной защиты Российской Федерации</w:t>
            </w:r>
          </w:p>
        </w:tc>
        <w:tc>
          <w:tcPr>
            <w:tcW w:w="2382" w:type="dxa"/>
          </w:tcPr>
          <w:p w:rsidR="000722CB" w:rsidRPr="004D49D8" w:rsidRDefault="000722CB" w:rsidP="00EF3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Заместители главы округа, руководители отраслевых (функциональных) органов</w:t>
            </w:r>
            <w:r w:rsidR="00EF3F55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учреждений</w:t>
            </w:r>
          </w:p>
        </w:tc>
        <w:tc>
          <w:tcPr>
            <w:tcW w:w="1927" w:type="dxa"/>
            <w:gridSpan w:val="2"/>
          </w:tcPr>
          <w:p w:rsidR="00DF3DB0" w:rsidRPr="004D49D8" w:rsidRDefault="00F10D0B" w:rsidP="006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годов</w:t>
            </w:r>
          </w:p>
        </w:tc>
      </w:tr>
      <w:tr w:rsidR="004D49D8" w:rsidRPr="004D49D8" w:rsidTr="00802C53">
        <w:trPr>
          <w:jc w:val="center"/>
        </w:trPr>
        <w:tc>
          <w:tcPr>
            <w:tcW w:w="636" w:type="dxa"/>
          </w:tcPr>
          <w:p w:rsidR="000722CB" w:rsidRPr="004D49D8" w:rsidRDefault="000722CB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31" w:type="dxa"/>
            <w:gridSpan w:val="4"/>
          </w:tcPr>
          <w:p w:rsidR="000722CB" w:rsidRPr="004D49D8" w:rsidRDefault="000722CB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 и внесение предложений по приведению муниципальных нормативных правовых актов</w:t>
            </w:r>
            <w:r w:rsidR="00EF3F55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Прокопьевского муниципального округа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, регулирующих вопросы противодействия коррупции, в соответствие с федеральными законами и иными нормативными правовыми актами Российской Федерации, Кемеровской области - Кузбасса</w:t>
            </w:r>
          </w:p>
        </w:tc>
        <w:tc>
          <w:tcPr>
            <w:tcW w:w="2382" w:type="dxa"/>
          </w:tcPr>
          <w:p w:rsidR="000722CB" w:rsidRPr="004D49D8" w:rsidRDefault="003447C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722CB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ридический отдел администрации Прокопьевского муниципального округа (далее - юридический отдел), </w:t>
            </w:r>
            <w:r w:rsidR="00EF3F55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Прокопьевского муниципального округа (далее – </w:t>
            </w:r>
            <w:r w:rsidR="000722CB" w:rsidRPr="004D49D8">
              <w:rPr>
                <w:rFonts w:ascii="Times New Roman" w:hAnsi="Times New Roman" w:cs="Times New Roman"/>
                <w:sz w:val="24"/>
                <w:szCs w:val="24"/>
              </w:rPr>
              <w:t>СНД</w:t>
            </w:r>
            <w:r w:rsidR="00EF3F55" w:rsidRPr="004D49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7" w:type="dxa"/>
            <w:gridSpan w:val="2"/>
          </w:tcPr>
          <w:p w:rsidR="00DF3DB0" w:rsidRPr="004D49D8" w:rsidRDefault="003447C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3DB0" w:rsidRPr="004D49D8">
              <w:rPr>
                <w:rFonts w:ascii="Times New Roman" w:hAnsi="Times New Roman" w:cs="Times New Roman"/>
                <w:sz w:val="24"/>
                <w:szCs w:val="24"/>
              </w:rPr>
              <w:t>жегодно не позднее 31 декабря</w:t>
            </w:r>
          </w:p>
        </w:tc>
      </w:tr>
      <w:tr w:rsidR="004D49D8" w:rsidRPr="004D49D8" w:rsidTr="00802C53">
        <w:trPr>
          <w:jc w:val="center"/>
        </w:trPr>
        <w:tc>
          <w:tcPr>
            <w:tcW w:w="636" w:type="dxa"/>
          </w:tcPr>
          <w:p w:rsidR="000722CB" w:rsidRPr="004D49D8" w:rsidRDefault="000722CB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31" w:type="dxa"/>
            <w:gridSpan w:val="4"/>
          </w:tcPr>
          <w:p w:rsidR="000722CB" w:rsidRPr="004D49D8" w:rsidRDefault="000722CB" w:rsidP="008D2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практики, по результатам вступивших в законную силу решений судов, арбитражных судов о признании 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актов, незаконных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  <w:p w:rsidR="00682002" w:rsidRPr="004D49D8" w:rsidRDefault="00682002" w:rsidP="008D2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0722CB" w:rsidRPr="004D49D8" w:rsidRDefault="000722CB" w:rsidP="00344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 w:rsidR="00DF3DB0" w:rsidRPr="004D4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юридический отдел, СНД</w:t>
            </w:r>
          </w:p>
        </w:tc>
        <w:tc>
          <w:tcPr>
            <w:tcW w:w="1927" w:type="dxa"/>
            <w:gridSpan w:val="2"/>
          </w:tcPr>
          <w:p w:rsidR="00DF3DB0" w:rsidRPr="004D49D8" w:rsidRDefault="003447C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3DB0" w:rsidRPr="004D49D8">
              <w:rPr>
                <w:rFonts w:ascii="Times New Roman" w:hAnsi="Times New Roman" w:cs="Times New Roman"/>
                <w:sz w:val="24"/>
                <w:szCs w:val="24"/>
              </w:rPr>
              <w:t>жеквартально (при вынесении судебных решений)</w:t>
            </w:r>
          </w:p>
        </w:tc>
      </w:tr>
      <w:tr w:rsidR="004D49D8" w:rsidRPr="004D49D8" w:rsidTr="00802C53">
        <w:trPr>
          <w:jc w:val="center"/>
        </w:trPr>
        <w:tc>
          <w:tcPr>
            <w:tcW w:w="636" w:type="dxa"/>
          </w:tcPr>
          <w:p w:rsidR="007C7EA1" w:rsidRPr="004D49D8" w:rsidRDefault="007C7EA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31" w:type="dxa"/>
            <w:gridSpan w:val="4"/>
          </w:tcPr>
          <w:p w:rsidR="007C7EA1" w:rsidRDefault="007C7EA1" w:rsidP="00402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семинаров с лицами ответственными за кадровую работу, и муниципальными служащими о порядке заполнения сведений о доходах, расходах, об имуществе и обязательствах имущественного характера</w:t>
            </w:r>
          </w:p>
          <w:p w:rsidR="002C424B" w:rsidRPr="004D49D8" w:rsidRDefault="002C424B" w:rsidP="00402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C7EA1" w:rsidRPr="004D49D8" w:rsidRDefault="007C7EA1" w:rsidP="007C7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кадрам и муниципальной службе аппарата администрации (далее – сектор по кадрам) </w:t>
            </w:r>
          </w:p>
        </w:tc>
        <w:tc>
          <w:tcPr>
            <w:tcW w:w="1927" w:type="dxa"/>
            <w:gridSpan w:val="2"/>
          </w:tcPr>
          <w:p w:rsidR="007C7EA1" w:rsidRPr="004D49D8" w:rsidRDefault="003447C4" w:rsidP="0040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7EA1" w:rsidRPr="004D49D8">
              <w:rPr>
                <w:rFonts w:ascii="Times New Roman" w:hAnsi="Times New Roman" w:cs="Times New Roman"/>
                <w:sz w:val="24"/>
                <w:szCs w:val="24"/>
              </w:rPr>
              <w:t>жегодно до 1 марта</w:t>
            </w:r>
          </w:p>
        </w:tc>
      </w:tr>
      <w:tr w:rsidR="004D49D8" w:rsidRPr="004D49D8" w:rsidTr="00802C53">
        <w:trPr>
          <w:jc w:val="center"/>
        </w:trPr>
        <w:tc>
          <w:tcPr>
            <w:tcW w:w="636" w:type="dxa"/>
          </w:tcPr>
          <w:p w:rsidR="00797A0A" w:rsidRPr="004D49D8" w:rsidRDefault="00797A0A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131" w:type="dxa"/>
            <w:gridSpan w:val="4"/>
          </w:tcPr>
          <w:p w:rsidR="00797A0A" w:rsidRPr="004D49D8" w:rsidRDefault="00797A0A" w:rsidP="00402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382" w:type="dxa"/>
          </w:tcPr>
          <w:p w:rsidR="00797A0A" w:rsidRPr="004D49D8" w:rsidRDefault="00D13C4C" w:rsidP="00D13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927" w:type="dxa"/>
            <w:gridSpan w:val="2"/>
          </w:tcPr>
          <w:p w:rsidR="00850985" w:rsidRPr="004D49D8" w:rsidRDefault="00F10D0B" w:rsidP="0040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D49D8" w:rsidRPr="004D49D8" w:rsidTr="00802C53">
        <w:trPr>
          <w:jc w:val="center"/>
        </w:trPr>
        <w:tc>
          <w:tcPr>
            <w:tcW w:w="636" w:type="dxa"/>
          </w:tcPr>
          <w:p w:rsidR="00850985" w:rsidRPr="004D49D8" w:rsidRDefault="00850985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131" w:type="dxa"/>
            <w:gridSpan w:val="4"/>
          </w:tcPr>
          <w:p w:rsidR="00850985" w:rsidRPr="004D49D8" w:rsidRDefault="00955D1F" w:rsidP="00402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Принятие мер по эффективному управлению и распоряжению муниципальным имуществом и земельными ресурсами, находящимися в муниципальной собственности</w:t>
            </w:r>
          </w:p>
        </w:tc>
        <w:tc>
          <w:tcPr>
            <w:tcW w:w="2382" w:type="dxa"/>
          </w:tcPr>
          <w:p w:rsidR="00850985" w:rsidRPr="004D49D8" w:rsidRDefault="00955D1F" w:rsidP="0040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администрации ПМО</w:t>
            </w:r>
          </w:p>
        </w:tc>
        <w:tc>
          <w:tcPr>
            <w:tcW w:w="1927" w:type="dxa"/>
            <w:gridSpan w:val="2"/>
          </w:tcPr>
          <w:p w:rsidR="00850985" w:rsidRPr="004D49D8" w:rsidRDefault="003447C4" w:rsidP="00955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5D1F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2023-2024 годов</w:t>
            </w:r>
          </w:p>
        </w:tc>
      </w:tr>
      <w:tr w:rsidR="0099654B" w:rsidRPr="004D49D8" w:rsidTr="00802C53">
        <w:trPr>
          <w:jc w:val="center"/>
        </w:trPr>
        <w:tc>
          <w:tcPr>
            <w:tcW w:w="636" w:type="dxa"/>
          </w:tcPr>
          <w:p w:rsidR="0099654B" w:rsidRPr="004D49D8" w:rsidRDefault="0099654B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131" w:type="dxa"/>
            <w:gridSpan w:val="4"/>
          </w:tcPr>
          <w:p w:rsidR="0099654B" w:rsidRPr="004D49D8" w:rsidRDefault="003447C4" w:rsidP="00402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7C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</w:t>
            </w:r>
            <w:proofErr w:type="spellStart"/>
            <w:r w:rsidRPr="003447C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447C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а также на реализацию национальных проектов, предусмотренных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года», принятие мер, направленных на</w:t>
            </w:r>
            <w:proofErr w:type="gramEnd"/>
            <w:r w:rsidRPr="003447C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содействия в иной форме должностными лицами администрации Прокопьевского городского округа.</w:t>
            </w:r>
          </w:p>
        </w:tc>
        <w:tc>
          <w:tcPr>
            <w:tcW w:w="2382" w:type="dxa"/>
          </w:tcPr>
          <w:p w:rsidR="0099654B" w:rsidRPr="004D49D8" w:rsidRDefault="003447C4" w:rsidP="0040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</w:t>
            </w:r>
            <w:r w:rsidR="00F10D0B">
              <w:rPr>
                <w:rFonts w:ascii="Times New Roman" w:hAnsi="Times New Roman" w:cs="Times New Roman"/>
                <w:sz w:val="24"/>
                <w:szCs w:val="24"/>
              </w:rPr>
              <w:t>, заместители главы округа</w:t>
            </w:r>
          </w:p>
        </w:tc>
        <w:tc>
          <w:tcPr>
            <w:tcW w:w="1927" w:type="dxa"/>
            <w:gridSpan w:val="2"/>
          </w:tcPr>
          <w:p w:rsidR="0099654B" w:rsidRPr="004D49D8" w:rsidRDefault="003447C4" w:rsidP="00344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сентября 2024 года</w:t>
            </w:r>
          </w:p>
        </w:tc>
      </w:tr>
      <w:tr w:rsidR="004D49D8" w:rsidRPr="004D49D8" w:rsidTr="00797A0A">
        <w:trPr>
          <w:trHeight w:val="311"/>
          <w:jc w:val="center"/>
        </w:trPr>
        <w:tc>
          <w:tcPr>
            <w:tcW w:w="636" w:type="dxa"/>
            <w:vAlign w:val="center"/>
          </w:tcPr>
          <w:p w:rsidR="00797A0A" w:rsidRPr="004D49D8" w:rsidRDefault="00797A0A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40" w:type="dxa"/>
            <w:gridSpan w:val="7"/>
            <w:vAlign w:val="center"/>
          </w:tcPr>
          <w:p w:rsidR="00797A0A" w:rsidRPr="004D49D8" w:rsidRDefault="00797A0A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Кадровая политика. Профилактика коррупционных правонарушений</w:t>
            </w:r>
          </w:p>
        </w:tc>
      </w:tr>
      <w:tr w:rsidR="004D49D8" w:rsidRPr="004D49D8" w:rsidTr="003E388F">
        <w:trPr>
          <w:jc w:val="center"/>
        </w:trPr>
        <w:tc>
          <w:tcPr>
            <w:tcW w:w="636" w:type="dxa"/>
          </w:tcPr>
          <w:p w:rsidR="00797A0A" w:rsidRPr="004D49D8" w:rsidRDefault="00797A0A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2" w:type="dxa"/>
            <w:gridSpan w:val="2"/>
          </w:tcPr>
          <w:p w:rsidR="00797A0A" w:rsidRPr="004D49D8" w:rsidRDefault="00797A0A" w:rsidP="008B7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организация их 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60" w:type="dxa"/>
            <w:gridSpan w:val="4"/>
          </w:tcPr>
          <w:p w:rsidR="00797A0A" w:rsidRPr="004D49D8" w:rsidRDefault="00797A0A" w:rsidP="008B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(работодатели), руководители отраслевых (функциональных) органов, лица ответственные за кадровую работу в ОМСУ ПМО,  в отраслевых (функциональных) органах</w:t>
            </w:r>
          </w:p>
        </w:tc>
        <w:tc>
          <w:tcPr>
            <w:tcW w:w="1918" w:type="dxa"/>
            <w:vAlign w:val="center"/>
          </w:tcPr>
          <w:p w:rsidR="00797A0A" w:rsidRPr="004D49D8" w:rsidRDefault="003447C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7A0A" w:rsidRPr="004D49D8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</w:tr>
      <w:tr w:rsidR="004D49D8" w:rsidRPr="004D49D8" w:rsidTr="003E388F">
        <w:trPr>
          <w:jc w:val="center"/>
        </w:trPr>
        <w:tc>
          <w:tcPr>
            <w:tcW w:w="636" w:type="dxa"/>
          </w:tcPr>
          <w:p w:rsidR="00797A0A" w:rsidRPr="004D49D8" w:rsidRDefault="00797A0A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62" w:type="dxa"/>
            <w:gridSpan w:val="2"/>
          </w:tcPr>
          <w:p w:rsidR="00797A0A" w:rsidRPr="004D49D8" w:rsidRDefault="00797A0A" w:rsidP="008B7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участия лиц, впервые поступивших на муниципальную службу на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60" w:type="dxa"/>
            <w:gridSpan w:val="4"/>
          </w:tcPr>
          <w:p w:rsidR="00797A0A" w:rsidRPr="004D49D8" w:rsidRDefault="00797A0A" w:rsidP="00797A0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(работодатели), руководители отраслевых (функциональных) органов, лица ответственные за кадровую работу в ОМСУ ПМО,  в отраслевых (функциональных) органах</w:t>
            </w:r>
          </w:p>
        </w:tc>
        <w:tc>
          <w:tcPr>
            <w:tcW w:w="1918" w:type="dxa"/>
          </w:tcPr>
          <w:p w:rsidR="00797A0A" w:rsidRPr="004D49D8" w:rsidRDefault="003447C4" w:rsidP="0053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7A0A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первого года службы</w:t>
            </w:r>
          </w:p>
        </w:tc>
      </w:tr>
      <w:tr w:rsidR="004D49D8" w:rsidRPr="004D49D8" w:rsidTr="003E388F">
        <w:trPr>
          <w:trHeight w:val="3515"/>
          <w:jc w:val="center"/>
        </w:trPr>
        <w:tc>
          <w:tcPr>
            <w:tcW w:w="636" w:type="dxa"/>
          </w:tcPr>
          <w:p w:rsidR="00797A0A" w:rsidRPr="004D49D8" w:rsidRDefault="00797A0A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62" w:type="dxa"/>
            <w:gridSpan w:val="2"/>
          </w:tcPr>
          <w:p w:rsidR="00797A0A" w:rsidRPr="004D49D8" w:rsidRDefault="00797A0A" w:rsidP="008B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60" w:type="dxa"/>
            <w:gridSpan w:val="4"/>
          </w:tcPr>
          <w:p w:rsidR="00797A0A" w:rsidRPr="004D49D8" w:rsidRDefault="00797A0A" w:rsidP="00797A0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местного самоуправления (работодатели), руководители отраслевых (функциональных) органов, </w:t>
            </w:r>
          </w:p>
          <w:p w:rsidR="00797A0A" w:rsidRPr="004D49D8" w:rsidRDefault="00797A0A" w:rsidP="00797A0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сектор по кадрам,</w:t>
            </w:r>
          </w:p>
          <w:p w:rsidR="00797A0A" w:rsidRPr="004D49D8" w:rsidRDefault="00797A0A" w:rsidP="00797A0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лица ответственные за кадровую работу в 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(функциональных)</w:t>
            </w:r>
          </w:p>
          <w:p w:rsidR="00797A0A" w:rsidRPr="004D49D8" w:rsidRDefault="00797A0A" w:rsidP="00797A0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</w:tc>
        <w:tc>
          <w:tcPr>
            <w:tcW w:w="1918" w:type="dxa"/>
          </w:tcPr>
          <w:p w:rsidR="00797A0A" w:rsidRPr="004D49D8" w:rsidRDefault="003447C4" w:rsidP="008B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7A0A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2023 - 2024 годов</w:t>
            </w:r>
          </w:p>
        </w:tc>
      </w:tr>
      <w:tr w:rsidR="004D49D8" w:rsidRPr="004D49D8" w:rsidTr="003E388F">
        <w:trPr>
          <w:trHeight w:val="1955"/>
          <w:jc w:val="center"/>
        </w:trPr>
        <w:tc>
          <w:tcPr>
            <w:tcW w:w="636" w:type="dxa"/>
          </w:tcPr>
          <w:p w:rsidR="00797A0A" w:rsidRPr="004D49D8" w:rsidRDefault="00797A0A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62" w:type="dxa"/>
            <w:gridSpan w:val="2"/>
          </w:tcPr>
          <w:p w:rsidR="00797A0A" w:rsidRPr="004D49D8" w:rsidRDefault="00797A0A" w:rsidP="003B1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лицами, замещающими должности 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>ой службы,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560" w:type="dxa"/>
            <w:gridSpan w:val="4"/>
          </w:tcPr>
          <w:p w:rsidR="00797A0A" w:rsidRPr="004D49D8" w:rsidRDefault="00797A0A" w:rsidP="0040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местного самоуправления (работодатели), руководители отраслевых (функциональных) органов, </w:t>
            </w:r>
          </w:p>
          <w:p w:rsidR="00797A0A" w:rsidRPr="004D49D8" w:rsidRDefault="00797A0A" w:rsidP="0040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сектор по кадрам,</w:t>
            </w:r>
          </w:p>
          <w:p w:rsidR="00797A0A" w:rsidRPr="004D49D8" w:rsidRDefault="00797A0A" w:rsidP="0040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лица ответственные за кадровую работу в 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(функциональных)</w:t>
            </w:r>
          </w:p>
          <w:p w:rsidR="00797A0A" w:rsidRPr="004D49D8" w:rsidRDefault="00797A0A" w:rsidP="0040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</w:tc>
        <w:tc>
          <w:tcPr>
            <w:tcW w:w="1918" w:type="dxa"/>
          </w:tcPr>
          <w:p w:rsidR="00797A0A" w:rsidRPr="004D49D8" w:rsidRDefault="003447C4" w:rsidP="0040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7A0A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2023 - 2024 годов</w:t>
            </w:r>
          </w:p>
        </w:tc>
      </w:tr>
      <w:tr w:rsidR="004D49D8" w:rsidRPr="004D49D8" w:rsidTr="003E388F">
        <w:trPr>
          <w:trHeight w:val="1955"/>
          <w:jc w:val="center"/>
        </w:trPr>
        <w:tc>
          <w:tcPr>
            <w:tcW w:w="636" w:type="dxa"/>
          </w:tcPr>
          <w:p w:rsidR="003B162C" w:rsidRPr="004D49D8" w:rsidRDefault="003B162C" w:rsidP="00F81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62" w:type="dxa"/>
            <w:gridSpan w:val="2"/>
          </w:tcPr>
          <w:p w:rsidR="003B162C" w:rsidRPr="004D49D8" w:rsidRDefault="003B162C" w:rsidP="003B162C">
            <w:pPr>
              <w:pStyle w:val="ConsPlusNormal"/>
            </w:pP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ежегодной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560" w:type="dxa"/>
            <w:gridSpan w:val="4"/>
          </w:tcPr>
          <w:p w:rsidR="003B162C" w:rsidRPr="004D49D8" w:rsidRDefault="003B162C" w:rsidP="00F81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кадрам, лица, ответственные за кадровую работу в 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(функциональных)</w:t>
            </w:r>
          </w:p>
          <w:p w:rsidR="003B162C" w:rsidRPr="004D49D8" w:rsidRDefault="003B162C" w:rsidP="00F81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, СНД, КСП ПМО</w:t>
            </w:r>
          </w:p>
        </w:tc>
        <w:tc>
          <w:tcPr>
            <w:tcW w:w="1918" w:type="dxa"/>
          </w:tcPr>
          <w:p w:rsidR="003B162C" w:rsidRPr="004D49D8" w:rsidRDefault="003447C4" w:rsidP="004029E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152171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15 декабря</w:t>
            </w:r>
          </w:p>
        </w:tc>
      </w:tr>
      <w:tr w:rsidR="004D49D8" w:rsidRPr="004D49D8" w:rsidTr="003447C4">
        <w:trPr>
          <w:trHeight w:val="949"/>
          <w:jc w:val="center"/>
        </w:trPr>
        <w:tc>
          <w:tcPr>
            <w:tcW w:w="636" w:type="dxa"/>
          </w:tcPr>
          <w:p w:rsidR="003B162C" w:rsidRPr="004D49D8" w:rsidRDefault="003B162C" w:rsidP="00F81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962" w:type="dxa"/>
            <w:gridSpan w:val="2"/>
          </w:tcPr>
          <w:p w:rsidR="003B162C" w:rsidRPr="004D49D8" w:rsidRDefault="003B162C" w:rsidP="00F81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должностных инструкций муниципальных служащих Прокопьевского муниципального округа всех категорий с целью упорядочивания и конкретизации должностных (служебных) обязанностей </w:t>
            </w:r>
          </w:p>
        </w:tc>
        <w:tc>
          <w:tcPr>
            <w:tcW w:w="2560" w:type="dxa"/>
            <w:gridSpan w:val="4"/>
          </w:tcPr>
          <w:p w:rsidR="003B162C" w:rsidRPr="004D49D8" w:rsidRDefault="003B162C" w:rsidP="00F81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местного самоуправления (работодатели), руководители отраслевых (функциональных) органов, </w:t>
            </w:r>
          </w:p>
          <w:p w:rsidR="003B162C" w:rsidRPr="004D49D8" w:rsidRDefault="003B162C" w:rsidP="00F81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сектор по кадрам,</w:t>
            </w:r>
          </w:p>
          <w:p w:rsidR="003B162C" w:rsidRPr="004D49D8" w:rsidRDefault="003B162C" w:rsidP="00F81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лица ответственные за кадровую работу в 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(функциональных)</w:t>
            </w:r>
          </w:p>
          <w:p w:rsidR="003B162C" w:rsidRPr="004D49D8" w:rsidRDefault="003B162C" w:rsidP="00F81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</w:tc>
        <w:tc>
          <w:tcPr>
            <w:tcW w:w="1918" w:type="dxa"/>
          </w:tcPr>
          <w:p w:rsidR="003B162C" w:rsidRPr="004D49D8" w:rsidRDefault="003447C4" w:rsidP="004029E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</w:tr>
      <w:tr w:rsidR="004D49D8" w:rsidRPr="004D49D8" w:rsidTr="003E388F">
        <w:trPr>
          <w:jc w:val="center"/>
        </w:trPr>
        <w:tc>
          <w:tcPr>
            <w:tcW w:w="636" w:type="dxa"/>
          </w:tcPr>
          <w:p w:rsidR="003B162C" w:rsidRPr="004D49D8" w:rsidRDefault="003B162C" w:rsidP="00F81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962" w:type="dxa"/>
            <w:gridSpan w:val="2"/>
          </w:tcPr>
          <w:p w:rsidR="003B162C" w:rsidRPr="004D49D8" w:rsidRDefault="003B162C" w:rsidP="008D2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требований к служебному поведению, предусмотренных Федеральным </w:t>
            </w:r>
            <w:hyperlink r:id="rId11" w:history="1">
              <w:r w:rsidRPr="004D49D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от 02.03.2007 № 25-ФЗ «О муниципальной службе в Российской Федерации», муниципальными правовыми актами</w:t>
            </w:r>
          </w:p>
        </w:tc>
        <w:tc>
          <w:tcPr>
            <w:tcW w:w="2560" w:type="dxa"/>
            <w:gridSpan w:val="4"/>
          </w:tcPr>
          <w:p w:rsidR="003B162C" w:rsidRPr="004D49D8" w:rsidRDefault="003B162C" w:rsidP="008A7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местного самоуправления (работодатели), руководители отраслевых (функциональных) органов, </w:t>
            </w:r>
          </w:p>
          <w:p w:rsidR="003B162C" w:rsidRPr="004D49D8" w:rsidRDefault="003B162C" w:rsidP="008A7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кадрам, </w:t>
            </w:r>
          </w:p>
          <w:p w:rsidR="003B162C" w:rsidRPr="004D49D8" w:rsidRDefault="003B162C" w:rsidP="008A7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лица ответственные за кадровую работу в 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(функциональных)</w:t>
            </w:r>
          </w:p>
          <w:p w:rsidR="003B162C" w:rsidRPr="004D49D8" w:rsidRDefault="003B162C" w:rsidP="008A7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  <w:p w:rsidR="003B162C" w:rsidRPr="004D49D8" w:rsidRDefault="003B162C" w:rsidP="008A7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B162C" w:rsidRPr="004D49D8" w:rsidRDefault="003447C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D49D8" w:rsidRPr="004D49D8" w:rsidTr="003E388F">
        <w:trPr>
          <w:jc w:val="center"/>
        </w:trPr>
        <w:tc>
          <w:tcPr>
            <w:tcW w:w="636" w:type="dxa"/>
          </w:tcPr>
          <w:p w:rsidR="003B162C" w:rsidRPr="004D49D8" w:rsidRDefault="003B162C" w:rsidP="00D13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3C4C" w:rsidRPr="004D4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3B162C" w:rsidRPr="004D49D8" w:rsidRDefault="003B162C" w:rsidP="00082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представлению муниципальными служащими и руководителями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560" w:type="dxa"/>
            <w:gridSpan w:val="4"/>
          </w:tcPr>
          <w:p w:rsidR="003B162C" w:rsidRPr="004D49D8" w:rsidRDefault="003B162C" w:rsidP="00E14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кадрам, лица ответственные за кадровую работу в 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(функциональных)</w:t>
            </w:r>
          </w:p>
          <w:p w:rsidR="003B162C" w:rsidRPr="004D49D8" w:rsidRDefault="003B162C" w:rsidP="00E14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, лица ответственные за кадровую работу СНД и КСП ПМО</w:t>
            </w:r>
          </w:p>
        </w:tc>
        <w:tc>
          <w:tcPr>
            <w:tcW w:w="1918" w:type="dxa"/>
          </w:tcPr>
          <w:p w:rsidR="003B162C" w:rsidRPr="004D49D8" w:rsidRDefault="003447C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сроки, определенные законодательством</w:t>
            </w:r>
          </w:p>
        </w:tc>
      </w:tr>
      <w:tr w:rsidR="004D49D8" w:rsidRPr="004D49D8" w:rsidTr="003E388F">
        <w:trPr>
          <w:jc w:val="center"/>
        </w:trPr>
        <w:tc>
          <w:tcPr>
            <w:tcW w:w="636" w:type="dxa"/>
          </w:tcPr>
          <w:p w:rsidR="003B162C" w:rsidRPr="004D49D8" w:rsidRDefault="003B162C" w:rsidP="00D13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3C4C" w:rsidRPr="004D4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3B162C" w:rsidRPr="004D49D8" w:rsidRDefault="003B162C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представлению муниципальными служащими в случаях, предусмотренных законодательством, сведений о своих расходах, а также о расходах своих супруги (супруга) и несовершеннолетних детей по каждой сделке </w:t>
            </w:r>
          </w:p>
          <w:p w:rsidR="003B162C" w:rsidRPr="004D49D8" w:rsidRDefault="003B162C" w:rsidP="00542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      </w:r>
          </w:p>
        </w:tc>
        <w:tc>
          <w:tcPr>
            <w:tcW w:w="2560" w:type="dxa"/>
            <w:gridSpan w:val="4"/>
          </w:tcPr>
          <w:p w:rsidR="003B162C" w:rsidRPr="004D49D8" w:rsidRDefault="003B162C" w:rsidP="008D2EB3">
            <w:pPr>
              <w:pStyle w:val="ConsPlusNormal"/>
              <w:jc w:val="center"/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Сектор по кадрам, специалисты кадровых служб отраслевых (функциональных) органов администрации, лица ответственные за кадровую работу, СНД, КСП ПМО</w:t>
            </w:r>
          </w:p>
        </w:tc>
        <w:tc>
          <w:tcPr>
            <w:tcW w:w="1918" w:type="dxa"/>
          </w:tcPr>
          <w:p w:rsidR="003B162C" w:rsidRPr="004D49D8" w:rsidRDefault="003447C4" w:rsidP="008D2EB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сроки, определенные законодательством</w:t>
            </w:r>
          </w:p>
        </w:tc>
      </w:tr>
      <w:tr w:rsidR="004D49D8" w:rsidRPr="004D49D8" w:rsidTr="003E388F">
        <w:trPr>
          <w:jc w:val="center"/>
        </w:trPr>
        <w:tc>
          <w:tcPr>
            <w:tcW w:w="636" w:type="dxa"/>
          </w:tcPr>
          <w:p w:rsidR="003B162C" w:rsidRPr="004D49D8" w:rsidRDefault="003B162C" w:rsidP="00D13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3C4C" w:rsidRPr="004D49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3B162C" w:rsidRPr="004D49D8" w:rsidRDefault="003B162C" w:rsidP="002C4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представляемых муниципальными служащими, и сведений о доходах, об имуществе и обязательствах имущественного характера, представляемых руководителями муниципальных учреждений</w:t>
            </w:r>
          </w:p>
        </w:tc>
        <w:tc>
          <w:tcPr>
            <w:tcW w:w="2560" w:type="dxa"/>
            <w:gridSpan w:val="4"/>
          </w:tcPr>
          <w:p w:rsidR="003B162C" w:rsidRPr="004D49D8" w:rsidRDefault="003B162C" w:rsidP="00390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Сектор по кадрам, специалисты кадровых служб отраслевых (функциональных) органов администрации, лица ответственные за кадровую работу СНД,  КСП ПМО</w:t>
            </w:r>
          </w:p>
        </w:tc>
        <w:tc>
          <w:tcPr>
            <w:tcW w:w="1918" w:type="dxa"/>
          </w:tcPr>
          <w:p w:rsidR="003B162C" w:rsidRPr="004D49D8" w:rsidRDefault="003447C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сроки, определенные законодательством</w:t>
            </w:r>
          </w:p>
        </w:tc>
      </w:tr>
      <w:tr w:rsidR="004D49D8" w:rsidRPr="004D49D8" w:rsidTr="003E388F">
        <w:trPr>
          <w:jc w:val="center"/>
        </w:trPr>
        <w:tc>
          <w:tcPr>
            <w:tcW w:w="636" w:type="dxa"/>
          </w:tcPr>
          <w:p w:rsidR="003B162C" w:rsidRPr="004D49D8" w:rsidRDefault="003B162C" w:rsidP="00D13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3C4C" w:rsidRPr="004D49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3B162C" w:rsidRPr="004D49D8" w:rsidRDefault="003B162C" w:rsidP="00402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Организация в случаях, предусмотренных законодательством, проверки достоверности и полноты представленных сведений о доходах, расходах, имуществе и обязательствах имущественного характера муниципальных служащих и членов их семей</w:t>
            </w:r>
          </w:p>
        </w:tc>
        <w:tc>
          <w:tcPr>
            <w:tcW w:w="2560" w:type="dxa"/>
            <w:gridSpan w:val="4"/>
          </w:tcPr>
          <w:p w:rsidR="003B162C" w:rsidRPr="004D49D8" w:rsidRDefault="003B162C" w:rsidP="0040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Сектор по кадрам, специалисты кадровых служб отраслевых (функциональных) органов администрации, лица ответственные за кадровую работу СНД,  КСП ПМО</w:t>
            </w:r>
          </w:p>
        </w:tc>
        <w:tc>
          <w:tcPr>
            <w:tcW w:w="1918" w:type="dxa"/>
          </w:tcPr>
          <w:p w:rsidR="003B162C" w:rsidRPr="004D49D8" w:rsidRDefault="003447C4" w:rsidP="00802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2023 - 2024 годов</w:t>
            </w:r>
          </w:p>
        </w:tc>
      </w:tr>
      <w:tr w:rsidR="004D49D8" w:rsidRPr="004D49D8" w:rsidTr="003E388F">
        <w:trPr>
          <w:jc w:val="center"/>
        </w:trPr>
        <w:tc>
          <w:tcPr>
            <w:tcW w:w="636" w:type="dxa"/>
          </w:tcPr>
          <w:p w:rsidR="003B162C" w:rsidRPr="004D49D8" w:rsidRDefault="003B162C" w:rsidP="00D13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13C4C" w:rsidRPr="004D4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3B162C" w:rsidRPr="004D49D8" w:rsidRDefault="003B162C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Применение по результатам анализа и проведения проверок мер дисциплинарной ответственности в порядке, установленном законодательством, к должностным лицам, предоставившим недостоверные и неполные сведения о доходах, расходах об имуществе и обязательствах имущественного характера</w:t>
            </w:r>
          </w:p>
        </w:tc>
        <w:tc>
          <w:tcPr>
            <w:tcW w:w="2560" w:type="dxa"/>
            <w:gridSpan w:val="4"/>
          </w:tcPr>
          <w:p w:rsidR="003B162C" w:rsidRPr="004D49D8" w:rsidRDefault="003B162C" w:rsidP="00732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самоуправления, отраслевых (функциональных) органов администрации (работодатели)</w:t>
            </w:r>
          </w:p>
        </w:tc>
        <w:tc>
          <w:tcPr>
            <w:tcW w:w="1918" w:type="dxa"/>
          </w:tcPr>
          <w:p w:rsidR="003B162C" w:rsidRPr="004D49D8" w:rsidRDefault="003447C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и сроки, установленные действующим законодательством</w:t>
            </w:r>
          </w:p>
        </w:tc>
      </w:tr>
      <w:tr w:rsidR="004D49D8" w:rsidRPr="004D49D8" w:rsidTr="003E388F">
        <w:trPr>
          <w:jc w:val="center"/>
        </w:trPr>
        <w:tc>
          <w:tcPr>
            <w:tcW w:w="636" w:type="dxa"/>
          </w:tcPr>
          <w:p w:rsidR="003B162C" w:rsidRPr="004D49D8" w:rsidRDefault="003B162C" w:rsidP="00D13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13C4C" w:rsidRPr="004D4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3B162C" w:rsidRPr="004D49D8" w:rsidRDefault="003B162C" w:rsidP="00293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 и руководителями муниципальных учреждений, на официальных сайтах органов местного самоуправления Прокопьевского муниципального округа</w:t>
            </w:r>
          </w:p>
        </w:tc>
        <w:tc>
          <w:tcPr>
            <w:tcW w:w="2560" w:type="dxa"/>
            <w:gridSpan w:val="4"/>
          </w:tcPr>
          <w:p w:rsidR="003B162C" w:rsidRPr="004D49D8" w:rsidRDefault="003B162C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Сектор по кадрам, специалисты кадровых служб отраслевых (функциональных) органов администрации, лица ответственные за кадровую работу СНД,  КСП ПМО, лицо, ответственное за работу сайта</w:t>
            </w:r>
          </w:p>
        </w:tc>
        <w:tc>
          <w:tcPr>
            <w:tcW w:w="1918" w:type="dxa"/>
          </w:tcPr>
          <w:p w:rsidR="003B162C" w:rsidRPr="004D49D8" w:rsidRDefault="003447C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14 рабочих дней со дня истечения срока, установленного для подачи указанных сведений</w:t>
            </w:r>
          </w:p>
        </w:tc>
      </w:tr>
      <w:tr w:rsidR="004D49D8" w:rsidRPr="004D49D8" w:rsidTr="003E388F">
        <w:trPr>
          <w:jc w:val="center"/>
        </w:trPr>
        <w:tc>
          <w:tcPr>
            <w:tcW w:w="636" w:type="dxa"/>
          </w:tcPr>
          <w:p w:rsidR="003B162C" w:rsidRPr="004D49D8" w:rsidRDefault="003B162C" w:rsidP="00D13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13C4C" w:rsidRPr="004D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3B162C" w:rsidRPr="004D49D8" w:rsidRDefault="003B162C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560" w:type="dxa"/>
            <w:gridSpan w:val="4"/>
          </w:tcPr>
          <w:p w:rsidR="003B162C" w:rsidRPr="004D49D8" w:rsidRDefault="003B162C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Сектор по кадрам, специалисты кадровых служб отраслевых (функциональных) органов администрации, лица ответственные за кадровую работу СНД,  КСП ПМО</w:t>
            </w:r>
          </w:p>
        </w:tc>
        <w:tc>
          <w:tcPr>
            <w:tcW w:w="1918" w:type="dxa"/>
          </w:tcPr>
          <w:p w:rsidR="003B162C" w:rsidRPr="004D49D8" w:rsidRDefault="003447C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>ланируемый период</w:t>
            </w:r>
          </w:p>
        </w:tc>
      </w:tr>
      <w:tr w:rsidR="004D49D8" w:rsidRPr="004D49D8" w:rsidTr="00797A0A">
        <w:trPr>
          <w:trHeight w:val="371"/>
          <w:jc w:val="center"/>
        </w:trPr>
        <w:tc>
          <w:tcPr>
            <w:tcW w:w="636" w:type="dxa"/>
          </w:tcPr>
          <w:p w:rsidR="003B162C" w:rsidRPr="004D49D8" w:rsidRDefault="003B162C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440" w:type="dxa"/>
            <w:gridSpan w:val="7"/>
          </w:tcPr>
          <w:p w:rsidR="003B162C" w:rsidRPr="004D49D8" w:rsidRDefault="003B162C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</w:tr>
      <w:tr w:rsidR="004D49D8" w:rsidRPr="004D49D8" w:rsidTr="003E388F">
        <w:trPr>
          <w:jc w:val="center"/>
        </w:trPr>
        <w:tc>
          <w:tcPr>
            <w:tcW w:w="636" w:type="dxa"/>
          </w:tcPr>
          <w:p w:rsidR="003B162C" w:rsidRPr="004D49D8" w:rsidRDefault="003B162C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62" w:type="dxa"/>
            <w:gridSpan w:val="2"/>
          </w:tcPr>
          <w:p w:rsidR="003B162C" w:rsidRPr="004D49D8" w:rsidRDefault="003B162C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</w:t>
            </w:r>
          </w:p>
        </w:tc>
        <w:tc>
          <w:tcPr>
            <w:tcW w:w="2560" w:type="dxa"/>
            <w:gridSpan w:val="4"/>
          </w:tcPr>
          <w:p w:rsidR="003B162C" w:rsidRPr="004D49D8" w:rsidRDefault="003B162C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Юридический отдел, СНД</w:t>
            </w:r>
          </w:p>
        </w:tc>
        <w:tc>
          <w:tcPr>
            <w:tcW w:w="1918" w:type="dxa"/>
          </w:tcPr>
          <w:p w:rsidR="003B162C" w:rsidRPr="004D49D8" w:rsidRDefault="003447C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3B162C" w:rsidRPr="004D49D8" w:rsidRDefault="003B162C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D8" w:rsidRPr="004D49D8" w:rsidTr="003E388F">
        <w:trPr>
          <w:jc w:val="center"/>
        </w:trPr>
        <w:tc>
          <w:tcPr>
            <w:tcW w:w="636" w:type="dxa"/>
          </w:tcPr>
          <w:p w:rsidR="003B162C" w:rsidRPr="004D49D8" w:rsidRDefault="003B162C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62" w:type="dxa"/>
            <w:gridSpan w:val="2"/>
          </w:tcPr>
          <w:p w:rsidR="003B162C" w:rsidRPr="004D49D8" w:rsidRDefault="003B162C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муниципальных нормативных правовых актов и их проектов в прокуратуру Прокопьевского района</w:t>
            </w:r>
          </w:p>
        </w:tc>
        <w:tc>
          <w:tcPr>
            <w:tcW w:w="2560" w:type="dxa"/>
            <w:gridSpan w:val="4"/>
          </w:tcPr>
          <w:p w:rsidR="003B162C" w:rsidRPr="004D49D8" w:rsidRDefault="003B162C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Юридический отдел, СНД</w:t>
            </w:r>
          </w:p>
        </w:tc>
        <w:tc>
          <w:tcPr>
            <w:tcW w:w="1918" w:type="dxa"/>
          </w:tcPr>
          <w:p w:rsidR="003B162C" w:rsidRPr="004D49D8" w:rsidRDefault="003B162C" w:rsidP="008D2EB3">
            <w:pPr>
              <w:pStyle w:val="Default"/>
              <w:jc w:val="center"/>
              <w:rPr>
                <w:color w:val="auto"/>
              </w:rPr>
            </w:pPr>
            <w:r w:rsidRPr="004D49D8">
              <w:rPr>
                <w:color w:val="auto"/>
              </w:rPr>
              <w:t>Постоянно</w:t>
            </w:r>
          </w:p>
        </w:tc>
      </w:tr>
      <w:tr w:rsidR="004D49D8" w:rsidRPr="004D49D8" w:rsidTr="003E388F">
        <w:trPr>
          <w:jc w:val="center"/>
        </w:trPr>
        <w:tc>
          <w:tcPr>
            <w:tcW w:w="636" w:type="dxa"/>
          </w:tcPr>
          <w:p w:rsidR="003B162C" w:rsidRPr="004D49D8" w:rsidRDefault="003B162C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62" w:type="dxa"/>
            <w:gridSpan w:val="2"/>
          </w:tcPr>
          <w:p w:rsidR="003B162C" w:rsidRPr="004D49D8" w:rsidRDefault="003B162C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Обобщение изложенных в актах прокурорского реагирования нарушений действующего законодательства, а так же выявленных факторов коррупциогенности в муниципальных правовых актах</w:t>
            </w:r>
          </w:p>
        </w:tc>
        <w:tc>
          <w:tcPr>
            <w:tcW w:w="2560" w:type="dxa"/>
            <w:gridSpan w:val="4"/>
          </w:tcPr>
          <w:p w:rsidR="003B162C" w:rsidRPr="004D49D8" w:rsidRDefault="003B162C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Юридический отдел, СНД</w:t>
            </w:r>
          </w:p>
        </w:tc>
        <w:tc>
          <w:tcPr>
            <w:tcW w:w="1918" w:type="dxa"/>
          </w:tcPr>
          <w:p w:rsidR="003B162C" w:rsidRPr="004D49D8" w:rsidRDefault="003B162C" w:rsidP="008D2EB3">
            <w:pPr>
              <w:pStyle w:val="Default"/>
              <w:jc w:val="center"/>
              <w:rPr>
                <w:color w:val="auto"/>
              </w:rPr>
            </w:pPr>
            <w:r w:rsidRPr="004D49D8">
              <w:rPr>
                <w:color w:val="auto"/>
              </w:rPr>
              <w:t>Постоянно</w:t>
            </w:r>
          </w:p>
        </w:tc>
      </w:tr>
      <w:tr w:rsidR="004D49D8" w:rsidRPr="004D49D8" w:rsidTr="00802C53">
        <w:trPr>
          <w:jc w:val="center"/>
        </w:trPr>
        <w:tc>
          <w:tcPr>
            <w:tcW w:w="636" w:type="dxa"/>
          </w:tcPr>
          <w:p w:rsidR="003B162C" w:rsidRPr="004D49D8" w:rsidRDefault="003B162C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440" w:type="dxa"/>
            <w:gridSpan w:val="7"/>
          </w:tcPr>
          <w:p w:rsidR="003B162C" w:rsidRPr="004D49D8" w:rsidRDefault="003B162C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работа в сфере закупок товаров, работ, услуг для обеспечения муниципальных нужд</w:t>
            </w:r>
          </w:p>
        </w:tc>
      </w:tr>
      <w:tr w:rsidR="004D49D8" w:rsidRPr="004D49D8" w:rsidTr="00802C53">
        <w:trPr>
          <w:trHeight w:val="247"/>
          <w:jc w:val="center"/>
        </w:trPr>
        <w:tc>
          <w:tcPr>
            <w:tcW w:w="636" w:type="dxa"/>
          </w:tcPr>
          <w:p w:rsidR="003B162C" w:rsidRPr="004D49D8" w:rsidRDefault="003B162C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31" w:type="dxa"/>
            <w:gridSpan w:val="4"/>
          </w:tcPr>
          <w:p w:rsidR="003B162C" w:rsidRPr="004D49D8" w:rsidRDefault="003B162C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процедур, предусмотренных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82" w:type="dxa"/>
          </w:tcPr>
          <w:p w:rsidR="003B162C" w:rsidRPr="004D49D8" w:rsidRDefault="003B162C" w:rsidP="003B1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муниципальных закупок аппарата администрации, </w:t>
            </w:r>
          </w:p>
          <w:p w:rsidR="003B162C" w:rsidRPr="004D49D8" w:rsidRDefault="003B162C" w:rsidP="003B1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органов местного самоуправления, отраслевых (функциональных) органов администрации</w:t>
            </w:r>
          </w:p>
        </w:tc>
        <w:tc>
          <w:tcPr>
            <w:tcW w:w="1927" w:type="dxa"/>
            <w:gridSpan w:val="2"/>
          </w:tcPr>
          <w:p w:rsidR="009807F9" w:rsidRPr="004D49D8" w:rsidRDefault="003447C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07F9" w:rsidRPr="004D49D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D49D8" w:rsidRPr="004D49D8" w:rsidTr="00802C53">
        <w:trPr>
          <w:trHeight w:val="247"/>
          <w:jc w:val="center"/>
        </w:trPr>
        <w:tc>
          <w:tcPr>
            <w:tcW w:w="636" w:type="dxa"/>
          </w:tcPr>
          <w:p w:rsidR="003B162C" w:rsidRPr="004D49D8" w:rsidRDefault="003B162C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31" w:type="dxa"/>
            <w:gridSpan w:val="4"/>
          </w:tcPr>
          <w:p w:rsidR="003B162C" w:rsidRPr="004D49D8" w:rsidRDefault="003B162C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82" w:type="dxa"/>
          </w:tcPr>
          <w:p w:rsidR="003B162C" w:rsidRPr="004D49D8" w:rsidRDefault="003B162C" w:rsidP="0055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Сектор внутреннего муниципального контроля </w:t>
            </w:r>
            <w:r w:rsidR="00551D24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аппарата 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27" w:type="dxa"/>
            <w:gridSpan w:val="2"/>
          </w:tcPr>
          <w:p w:rsidR="009807F9" w:rsidRPr="004D49D8" w:rsidRDefault="003447C4" w:rsidP="008D2EB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07F9" w:rsidRPr="004D49D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D49D8" w:rsidRPr="004D49D8" w:rsidTr="00802C53">
        <w:trPr>
          <w:trHeight w:val="1033"/>
          <w:jc w:val="center"/>
        </w:trPr>
        <w:tc>
          <w:tcPr>
            <w:tcW w:w="636" w:type="dxa"/>
          </w:tcPr>
          <w:p w:rsidR="003B162C" w:rsidRPr="004D49D8" w:rsidRDefault="003B162C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31" w:type="dxa"/>
            <w:gridSpan w:val="4"/>
          </w:tcPr>
          <w:p w:rsidR="003B162C" w:rsidRPr="004D49D8" w:rsidRDefault="003B162C" w:rsidP="0034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Кемеровской области процедур закупок для муниципальных нужд, </w:t>
            </w:r>
            <w:r w:rsidR="009807F9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отмены 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заказчиками процедур закупок товаров, работ, услуг с учетом вынесенных в отношении их решений и предписаний</w:t>
            </w:r>
          </w:p>
        </w:tc>
        <w:tc>
          <w:tcPr>
            <w:tcW w:w="2382" w:type="dxa"/>
          </w:tcPr>
          <w:p w:rsidR="0033169E" w:rsidRPr="0033169E" w:rsidRDefault="003B162C" w:rsidP="00331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отдел, отдел </w:t>
            </w:r>
            <w:r w:rsidR="0033169E" w:rsidRPr="003316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закупок аппарата администрации, </w:t>
            </w:r>
          </w:p>
          <w:p w:rsidR="003B162C" w:rsidRPr="004D49D8" w:rsidRDefault="0033169E" w:rsidP="00331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9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органов местного самоуправления, отраслевых (функциональных) органов администрации</w:t>
            </w:r>
          </w:p>
        </w:tc>
        <w:tc>
          <w:tcPr>
            <w:tcW w:w="1927" w:type="dxa"/>
            <w:gridSpan w:val="2"/>
          </w:tcPr>
          <w:p w:rsidR="003B162C" w:rsidRPr="004D49D8" w:rsidRDefault="009807F9" w:rsidP="0098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2023-2024 годов</w:t>
            </w:r>
          </w:p>
        </w:tc>
      </w:tr>
      <w:tr w:rsidR="004D49D8" w:rsidRPr="004D49D8" w:rsidTr="00802C53">
        <w:trPr>
          <w:trHeight w:val="1033"/>
          <w:jc w:val="center"/>
        </w:trPr>
        <w:tc>
          <w:tcPr>
            <w:tcW w:w="636" w:type="dxa"/>
          </w:tcPr>
          <w:p w:rsidR="003B162C" w:rsidRPr="004D49D8" w:rsidRDefault="003B162C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131" w:type="dxa"/>
            <w:gridSpan w:val="4"/>
          </w:tcPr>
          <w:p w:rsidR="009807F9" w:rsidRPr="004D49D8" w:rsidRDefault="009807F9" w:rsidP="008D2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выявления </w:t>
            </w:r>
            <w:r w:rsidR="001E457A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организациях </w:t>
            </w:r>
            <w:proofErr w:type="gramStart"/>
            <w:r w:rsidR="001E457A" w:rsidRPr="004D49D8">
              <w:rPr>
                <w:rFonts w:ascii="Times New Roman" w:hAnsi="Times New Roman" w:cs="Times New Roman"/>
                <w:sz w:val="24"/>
                <w:szCs w:val="24"/>
              </w:rPr>
              <w:t>случаев несоблюдения требований урегулирования конфликта интересов</w:t>
            </w:r>
            <w:proofErr w:type="gramEnd"/>
            <w:r w:rsidR="001E457A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участником закупки и заказчиком в соответствии с Федеральным законом от 05.04.2013 № 44-ФЗ «О контрактной системе в сфере закупок, товаров, работ, услуг для обеспечения государственных и муниципальных нужд».</w:t>
            </w:r>
          </w:p>
        </w:tc>
        <w:tc>
          <w:tcPr>
            <w:tcW w:w="2382" w:type="dxa"/>
          </w:tcPr>
          <w:p w:rsidR="0033169E" w:rsidRPr="0033169E" w:rsidRDefault="003B162C" w:rsidP="00331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3169E" w:rsidRPr="003316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закупок аппарата администрации, </w:t>
            </w:r>
          </w:p>
          <w:p w:rsidR="003B162C" w:rsidRPr="004D49D8" w:rsidRDefault="0033169E" w:rsidP="00331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9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органов местного самоуправления, отраслевых (функциональных) органов администрации</w:t>
            </w:r>
          </w:p>
        </w:tc>
        <w:tc>
          <w:tcPr>
            <w:tcW w:w="1927" w:type="dxa"/>
            <w:gridSpan w:val="2"/>
          </w:tcPr>
          <w:p w:rsidR="001E457A" w:rsidRPr="004D49D8" w:rsidRDefault="001E457A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2023-2024 годов</w:t>
            </w:r>
          </w:p>
        </w:tc>
      </w:tr>
      <w:tr w:rsidR="004D49D8" w:rsidRPr="004D49D8" w:rsidTr="00092B1A">
        <w:trPr>
          <w:trHeight w:val="446"/>
          <w:jc w:val="center"/>
        </w:trPr>
        <w:tc>
          <w:tcPr>
            <w:tcW w:w="636" w:type="dxa"/>
            <w:vAlign w:val="center"/>
          </w:tcPr>
          <w:p w:rsidR="001E457A" w:rsidRPr="004D49D8" w:rsidRDefault="001E457A" w:rsidP="00092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9440" w:type="dxa"/>
            <w:gridSpan w:val="7"/>
            <w:vAlign w:val="center"/>
          </w:tcPr>
          <w:p w:rsidR="001E457A" w:rsidRPr="004D49D8" w:rsidRDefault="001E457A" w:rsidP="001E457A">
            <w:pPr>
              <w:pStyle w:val="ConsPlusNormal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Антикоррупционный мониторинг </w:t>
            </w:r>
            <w:proofErr w:type="gramStart"/>
            <w:r w:rsidRPr="004D49D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49D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9D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Прокопьевском</w:t>
            </w:r>
            <w:proofErr w:type="gramEnd"/>
            <w:r w:rsidRPr="004D49D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4D49D8" w:rsidRPr="004D49D8" w:rsidTr="003E388F">
        <w:trPr>
          <w:trHeight w:val="446"/>
          <w:jc w:val="center"/>
        </w:trPr>
        <w:tc>
          <w:tcPr>
            <w:tcW w:w="646" w:type="dxa"/>
            <w:gridSpan w:val="2"/>
          </w:tcPr>
          <w:p w:rsidR="001E457A" w:rsidRPr="004D49D8" w:rsidRDefault="003E388F" w:rsidP="001E457A">
            <w:pPr>
              <w:pStyle w:val="ConsPlusNormal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9D8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5.1. </w:t>
            </w:r>
          </w:p>
        </w:tc>
        <w:tc>
          <w:tcPr>
            <w:tcW w:w="5103" w:type="dxa"/>
            <w:gridSpan w:val="2"/>
            <w:vAlign w:val="center"/>
          </w:tcPr>
          <w:p w:rsidR="001E457A" w:rsidRPr="004D49D8" w:rsidRDefault="003E388F" w:rsidP="003E388F">
            <w:pPr>
              <w:pStyle w:val="ConsPlusNormal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9D8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Представление органами местного самоуправления председателю Комиссии 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по координации работы по противодействию коррупции 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Прокопьевском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информации в рамках проведения антикоррупционного мониторинга.</w:t>
            </w:r>
          </w:p>
        </w:tc>
        <w:tc>
          <w:tcPr>
            <w:tcW w:w="2409" w:type="dxa"/>
            <w:gridSpan w:val="3"/>
          </w:tcPr>
          <w:p w:rsidR="001E457A" w:rsidRPr="004D49D8" w:rsidRDefault="003E388F" w:rsidP="001E457A">
            <w:pPr>
              <w:pStyle w:val="ConsPlusNormal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Руководители ОМС ПМО, 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отраслевых (функциональных) органов администрации</w:t>
            </w:r>
          </w:p>
        </w:tc>
        <w:tc>
          <w:tcPr>
            <w:tcW w:w="1918" w:type="dxa"/>
          </w:tcPr>
          <w:p w:rsidR="001E457A" w:rsidRPr="004D49D8" w:rsidRDefault="003447C4" w:rsidP="001E457A">
            <w:pPr>
              <w:pStyle w:val="ConsPlusNormal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3E388F" w:rsidRPr="004D49D8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жегодно до 01 февраля (по запросу)</w:t>
            </w:r>
          </w:p>
        </w:tc>
      </w:tr>
      <w:tr w:rsidR="00470D6F" w:rsidRPr="004D49D8" w:rsidTr="00685981">
        <w:trPr>
          <w:trHeight w:val="446"/>
          <w:jc w:val="center"/>
        </w:trPr>
        <w:tc>
          <w:tcPr>
            <w:tcW w:w="646" w:type="dxa"/>
            <w:gridSpan w:val="2"/>
          </w:tcPr>
          <w:p w:rsidR="00470D6F" w:rsidRPr="004D49D8" w:rsidRDefault="00470D6F" w:rsidP="001E457A">
            <w:pPr>
              <w:pStyle w:val="ConsPlusNormal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5.2.</w:t>
            </w:r>
          </w:p>
        </w:tc>
        <w:tc>
          <w:tcPr>
            <w:tcW w:w="5103" w:type="dxa"/>
            <w:gridSpan w:val="2"/>
          </w:tcPr>
          <w:p w:rsidR="00470D6F" w:rsidRPr="003B25D2" w:rsidRDefault="00470D6F" w:rsidP="00BB4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5D2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ежегодного доклада главе Прокопьевского муниципального округа о деятельности администрации округа, ее отраслевых (функциональных) органов в области противодействия коррупции по пунктам настоящего Плана</w:t>
            </w:r>
            <w:r w:rsidR="00F10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3"/>
          </w:tcPr>
          <w:p w:rsidR="00470D6F" w:rsidRPr="003B25D2" w:rsidRDefault="00470D6F" w:rsidP="00BB4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D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противодействию коррупции, органы местного самоуправления, руководители структурных подразделений </w:t>
            </w:r>
          </w:p>
        </w:tc>
        <w:tc>
          <w:tcPr>
            <w:tcW w:w="1918" w:type="dxa"/>
          </w:tcPr>
          <w:p w:rsidR="00470D6F" w:rsidRPr="003B25D2" w:rsidRDefault="00470D6F" w:rsidP="00BB4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D2">
              <w:rPr>
                <w:rFonts w:ascii="Times New Roman" w:hAnsi="Times New Roman" w:cs="Times New Roman"/>
                <w:sz w:val="24"/>
                <w:szCs w:val="24"/>
              </w:rPr>
              <w:t xml:space="preserve">До 01.02 следующего за </w:t>
            </w:r>
            <w:proofErr w:type="gramStart"/>
            <w:r w:rsidRPr="003B25D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857F4D" w:rsidRPr="004D49D8" w:rsidTr="002B47F2">
        <w:trPr>
          <w:trHeight w:val="446"/>
          <w:jc w:val="center"/>
        </w:trPr>
        <w:tc>
          <w:tcPr>
            <w:tcW w:w="646" w:type="dxa"/>
            <w:gridSpan w:val="2"/>
          </w:tcPr>
          <w:p w:rsidR="00857F4D" w:rsidRPr="004D49D8" w:rsidRDefault="00857F4D" w:rsidP="00470D6F">
            <w:pPr>
              <w:pStyle w:val="ConsPlusNormal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="00470D6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</w:tcPr>
          <w:p w:rsidR="00857F4D" w:rsidRPr="00D50553" w:rsidRDefault="00857F4D" w:rsidP="00857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по профилактике коррупционных правонарушений в органах местного самоуправления, а также соблюдение в них действующего законодательства о противодействии коррупции. Представление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0553">
              <w:rPr>
                <w:rFonts w:ascii="Times New Roman" w:hAnsi="Times New Roman" w:cs="Times New Roman"/>
                <w:sz w:val="24"/>
                <w:szCs w:val="24"/>
              </w:rPr>
              <w:t>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  <w:tc>
          <w:tcPr>
            <w:tcW w:w="2409" w:type="dxa"/>
            <w:gridSpan w:val="3"/>
          </w:tcPr>
          <w:p w:rsidR="00857F4D" w:rsidRPr="00D50553" w:rsidRDefault="00857F4D" w:rsidP="00BB4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3">
              <w:rPr>
                <w:rFonts w:ascii="Times New Roman" w:hAnsi="Times New Roman" w:cs="Times New Roman"/>
                <w:sz w:val="24"/>
                <w:szCs w:val="24"/>
              </w:rPr>
              <w:t>Сектор по кадрам, руководители отраслевых (функциональных) органов и структурных подразделений администрации округа, СНД, КСП</w:t>
            </w:r>
          </w:p>
        </w:tc>
        <w:tc>
          <w:tcPr>
            <w:tcW w:w="1918" w:type="dxa"/>
          </w:tcPr>
          <w:p w:rsidR="00857F4D" w:rsidRPr="00D50553" w:rsidRDefault="00857F4D" w:rsidP="00BB4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553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Ежегодный отчет до 10 января</w:t>
            </w:r>
          </w:p>
        </w:tc>
      </w:tr>
      <w:tr w:rsidR="004D49D8" w:rsidRPr="004D49D8" w:rsidTr="00092B1A">
        <w:trPr>
          <w:trHeight w:val="446"/>
          <w:jc w:val="center"/>
        </w:trPr>
        <w:tc>
          <w:tcPr>
            <w:tcW w:w="636" w:type="dxa"/>
            <w:vAlign w:val="center"/>
          </w:tcPr>
          <w:p w:rsidR="003B162C" w:rsidRPr="004D49D8" w:rsidRDefault="001E457A" w:rsidP="00092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B162C"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40" w:type="dxa"/>
            <w:gridSpan w:val="7"/>
            <w:vAlign w:val="center"/>
          </w:tcPr>
          <w:p w:rsidR="003B162C" w:rsidRPr="004D49D8" w:rsidRDefault="003B162C" w:rsidP="00092B1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9D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4D49D8" w:rsidRPr="004D49D8" w:rsidTr="003E388F">
        <w:trPr>
          <w:trHeight w:val="446"/>
          <w:jc w:val="center"/>
        </w:trPr>
        <w:tc>
          <w:tcPr>
            <w:tcW w:w="636" w:type="dxa"/>
          </w:tcPr>
          <w:p w:rsidR="003B162C" w:rsidRPr="004D49D8" w:rsidRDefault="006E08FA" w:rsidP="00D13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C4C" w:rsidRPr="004D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3" w:type="dxa"/>
            <w:gridSpan w:val="3"/>
          </w:tcPr>
          <w:p w:rsidR="003B162C" w:rsidRPr="004D49D8" w:rsidRDefault="003B162C" w:rsidP="0055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</w:t>
            </w:r>
            <w:r w:rsidR="00551D24" w:rsidRPr="004D49D8">
              <w:rPr>
                <w:rFonts w:ascii="Times New Roman" w:hAnsi="Times New Roman" w:cs="Times New Roman"/>
                <w:sz w:val="24"/>
                <w:szCs w:val="24"/>
              </w:rPr>
              <w:t>гражданам и организациям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информации о деятельности органов местного самоуправления в соответствии с Федеральным </w:t>
            </w:r>
            <w:hyperlink r:id="rId12" w:history="1">
              <w:r w:rsidRPr="004D49D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09" w:type="dxa"/>
            <w:gridSpan w:val="3"/>
          </w:tcPr>
          <w:p w:rsidR="003B162C" w:rsidRPr="004D49D8" w:rsidRDefault="003B162C" w:rsidP="00D13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сектор информатики и компьютерного обеспечения, МБУ «</w:t>
            </w:r>
            <w:r w:rsidR="00551D24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Прокопьевского муниципального округа 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«Сельская новь» </w:t>
            </w:r>
          </w:p>
        </w:tc>
        <w:tc>
          <w:tcPr>
            <w:tcW w:w="1918" w:type="dxa"/>
          </w:tcPr>
          <w:p w:rsidR="00270CA0" w:rsidRPr="004D49D8" w:rsidRDefault="003447C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0CA0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270CA0" w:rsidRPr="004D4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70CA0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2023-2024 годов</w:t>
            </w:r>
          </w:p>
        </w:tc>
      </w:tr>
      <w:tr w:rsidR="004D49D8" w:rsidRPr="004D49D8" w:rsidTr="003E388F">
        <w:trPr>
          <w:trHeight w:val="446"/>
          <w:jc w:val="center"/>
        </w:trPr>
        <w:tc>
          <w:tcPr>
            <w:tcW w:w="636" w:type="dxa"/>
          </w:tcPr>
          <w:p w:rsidR="003B162C" w:rsidRPr="004D49D8" w:rsidRDefault="006E08FA" w:rsidP="00D13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C4C" w:rsidRPr="004D4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3" w:type="dxa"/>
            <w:gridSpan w:val="3"/>
          </w:tcPr>
          <w:p w:rsidR="003B162C" w:rsidRPr="004D49D8" w:rsidRDefault="003B162C" w:rsidP="0008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информации о фактах коррупции в органах местного самоуправления посредством функционирования «Прямой линии», приема письменных обращений, проведения личного приема, обращений на сайты органов местного самоуправления Прокопьевского муниципального округа и </w:t>
            </w:r>
            <w:r w:rsidR="00092B1A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2409" w:type="dxa"/>
            <w:gridSpan w:val="3"/>
          </w:tcPr>
          <w:p w:rsidR="003B162C" w:rsidRPr="004D49D8" w:rsidRDefault="003B162C" w:rsidP="00092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Зам. главы округа, управляющий делами администрации,  организационно-территориальный отдел, лица ответственные за прием и регистрацию входящей корреспонденции, ОМСУ</w:t>
            </w:r>
          </w:p>
        </w:tc>
        <w:tc>
          <w:tcPr>
            <w:tcW w:w="1918" w:type="dxa"/>
          </w:tcPr>
          <w:p w:rsidR="003B162C" w:rsidRPr="004D49D8" w:rsidRDefault="003447C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2B1A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2023 - 2024 годов</w:t>
            </w:r>
          </w:p>
        </w:tc>
      </w:tr>
      <w:tr w:rsidR="004D49D8" w:rsidRPr="004D49D8" w:rsidTr="003E388F">
        <w:trPr>
          <w:trHeight w:val="446"/>
          <w:jc w:val="center"/>
        </w:trPr>
        <w:tc>
          <w:tcPr>
            <w:tcW w:w="636" w:type="dxa"/>
          </w:tcPr>
          <w:p w:rsidR="003B162C" w:rsidRPr="004D49D8" w:rsidRDefault="006E08FA" w:rsidP="00F10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0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62C" w:rsidRPr="004D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3" w:type="dxa"/>
            <w:gridSpan w:val="3"/>
          </w:tcPr>
          <w:p w:rsidR="003B162C" w:rsidRPr="004D49D8" w:rsidRDefault="003B162C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граждан, организаций и общественных объединений о наличии в них сведений, содержащих факты коррупции</w:t>
            </w:r>
          </w:p>
        </w:tc>
        <w:tc>
          <w:tcPr>
            <w:tcW w:w="2409" w:type="dxa"/>
            <w:gridSpan w:val="3"/>
          </w:tcPr>
          <w:p w:rsidR="003B162C" w:rsidRPr="004D49D8" w:rsidRDefault="003B162C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Организационно-территориальный отдел администрации Прокопьевского муниципального округа, СНД</w:t>
            </w:r>
          </w:p>
        </w:tc>
        <w:tc>
          <w:tcPr>
            <w:tcW w:w="1918" w:type="dxa"/>
          </w:tcPr>
          <w:p w:rsidR="003B162C" w:rsidRPr="004D49D8" w:rsidRDefault="003447C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2B1A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2023 - 2024 годов</w:t>
            </w:r>
          </w:p>
        </w:tc>
      </w:tr>
      <w:tr w:rsidR="004D49D8" w:rsidRPr="004D49D8" w:rsidTr="003E388F">
        <w:trPr>
          <w:trHeight w:val="446"/>
          <w:jc w:val="center"/>
        </w:trPr>
        <w:tc>
          <w:tcPr>
            <w:tcW w:w="636" w:type="dxa"/>
          </w:tcPr>
          <w:p w:rsidR="00266B35" w:rsidRPr="004D49D8" w:rsidRDefault="006E08FA" w:rsidP="00F10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6B35" w:rsidRPr="004D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0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6B35" w:rsidRPr="004D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3" w:type="dxa"/>
            <w:gridSpan w:val="3"/>
          </w:tcPr>
          <w:p w:rsidR="00266B35" w:rsidRPr="004D49D8" w:rsidRDefault="00266B35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органов местного самоуправления в научно-практических конференциях и иных мероприятиях по вопросам противодействия коррупции</w:t>
            </w:r>
          </w:p>
        </w:tc>
        <w:tc>
          <w:tcPr>
            <w:tcW w:w="2409" w:type="dxa"/>
            <w:gridSpan w:val="3"/>
          </w:tcPr>
          <w:p w:rsidR="00266B35" w:rsidRPr="004D49D8" w:rsidRDefault="00266B35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</w:t>
            </w:r>
          </w:p>
        </w:tc>
        <w:tc>
          <w:tcPr>
            <w:tcW w:w="1918" w:type="dxa"/>
          </w:tcPr>
          <w:p w:rsidR="00266B35" w:rsidRPr="004D49D8" w:rsidRDefault="003447C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6B35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2023 - 2024 годов (по мере необходимости)</w:t>
            </w:r>
          </w:p>
        </w:tc>
      </w:tr>
      <w:tr w:rsidR="004D49D8" w:rsidRPr="004D49D8" w:rsidTr="00802C53">
        <w:trPr>
          <w:trHeight w:val="421"/>
          <w:jc w:val="center"/>
        </w:trPr>
        <w:tc>
          <w:tcPr>
            <w:tcW w:w="636" w:type="dxa"/>
          </w:tcPr>
          <w:p w:rsidR="00266B35" w:rsidRPr="004D49D8" w:rsidRDefault="006E08FA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440" w:type="dxa"/>
            <w:gridSpan w:val="7"/>
          </w:tcPr>
          <w:p w:rsidR="00266B35" w:rsidRPr="004D49D8" w:rsidRDefault="006E08FA" w:rsidP="006E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Антикоррупционные</w:t>
            </w:r>
            <w:proofErr w:type="gramEnd"/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образование, просвещение и пропаганда</w:t>
            </w:r>
            <w:r w:rsidR="00266B35"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D49D8" w:rsidRPr="004D49D8" w:rsidTr="00802C53">
        <w:trPr>
          <w:jc w:val="center"/>
        </w:trPr>
        <w:tc>
          <w:tcPr>
            <w:tcW w:w="636" w:type="dxa"/>
          </w:tcPr>
          <w:p w:rsidR="00266B35" w:rsidRPr="004D49D8" w:rsidRDefault="006E08FA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6B35" w:rsidRPr="004D49D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131" w:type="dxa"/>
            <w:gridSpan w:val="4"/>
          </w:tcPr>
          <w:p w:rsidR="00266B35" w:rsidRPr="004D49D8" w:rsidRDefault="006E08FA" w:rsidP="00082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антикоррупционной деятельности органов местного самоуправления.</w:t>
            </w:r>
          </w:p>
        </w:tc>
        <w:tc>
          <w:tcPr>
            <w:tcW w:w="2382" w:type="dxa"/>
          </w:tcPr>
          <w:p w:rsidR="00266B35" w:rsidRPr="004D49D8" w:rsidRDefault="006E08FA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округа, руководители ОМС, сектор информатики и компьютерного обеспечения</w:t>
            </w:r>
          </w:p>
        </w:tc>
        <w:tc>
          <w:tcPr>
            <w:tcW w:w="1927" w:type="dxa"/>
            <w:gridSpan w:val="2"/>
          </w:tcPr>
          <w:p w:rsidR="00266B35" w:rsidRPr="004D49D8" w:rsidRDefault="003447C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08FA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2023 - 2024 годов</w:t>
            </w:r>
          </w:p>
        </w:tc>
      </w:tr>
      <w:tr w:rsidR="004D49D8" w:rsidRPr="004D49D8" w:rsidTr="00802C53">
        <w:trPr>
          <w:jc w:val="center"/>
        </w:trPr>
        <w:tc>
          <w:tcPr>
            <w:tcW w:w="636" w:type="dxa"/>
          </w:tcPr>
          <w:p w:rsidR="00266B35" w:rsidRPr="004D49D8" w:rsidRDefault="006E08FA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6B35" w:rsidRPr="004D49D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131" w:type="dxa"/>
            <w:gridSpan w:val="4"/>
          </w:tcPr>
          <w:p w:rsidR="00266B35" w:rsidRPr="004D49D8" w:rsidRDefault="006E08FA" w:rsidP="00082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Проведение «прямых линий» с гражданами по вопросам антикоррупционного просвещения, отнесенным к сфере деятельности органов местного самоуправления.</w:t>
            </w:r>
          </w:p>
        </w:tc>
        <w:tc>
          <w:tcPr>
            <w:tcW w:w="2382" w:type="dxa"/>
          </w:tcPr>
          <w:p w:rsidR="00266B35" w:rsidRPr="004D49D8" w:rsidRDefault="00266B35" w:rsidP="00725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противодействию коррупции, органы местного самоуправления, руководители структурных подразделений </w:t>
            </w:r>
          </w:p>
        </w:tc>
        <w:tc>
          <w:tcPr>
            <w:tcW w:w="1927" w:type="dxa"/>
            <w:gridSpan w:val="2"/>
          </w:tcPr>
          <w:p w:rsidR="00266B35" w:rsidRPr="004D49D8" w:rsidRDefault="003447C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08FA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2023-2024 годов</w:t>
            </w:r>
          </w:p>
        </w:tc>
      </w:tr>
      <w:tr w:rsidR="006E08FA" w:rsidRPr="004D49D8" w:rsidTr="00802C53">
        <w:trPr>
          <w:jc w:val="center"/>
        </w:trPr>
        <w:tc>
          <w:tcPr>
            <w:tcW w:w="636" w:type="dxa"/>
          </w:tcPr>
          <w:p w:rsidR="006E08FA" w:rsidRPr="004D49D8" w:rsidRDefault="006E08FA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131" w:type="dxa"/>
            <w:gridSpan w:val="4"/>
          </w:tcPr>
          <w:p w:rsidR="006E08FA" w:rsidRPr="004D49D8" w:rsidRDefault="006E08FA" w:rsidP="00082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результатов внедрения в процесс обучения элементов, </w:t>
            </w:r>
            <w:r w:rsidR="006D4DF9" w:rsidRPr="004D49D8">
              <w:rPr>
                <w:rFonts w:ascii="Times New Roman" w:hAnsi="Times New Roman" w:cs="Times New Roman"/>
                <w:sz w:val="24"/>
                <w:szCs w:val="24"/>
              </w:rPr>
              <w:t>дополняющих примерные основные образовательные программы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2382" w:type="dxa"/>
          </w:tcPr>
          <w:p w:rsidR="006E08FA" w:rsidRPr="004D49D8" w:rsidRDefault="006D4DF9" w:rsidP="00725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27" w:type="dxa"/>
            <w:gridSpan w:val="2"/>
          </w:tcPr>
          <w:p w:rsidR="006E08FA" w:rsidRPr="004D49D8" w:rsidRDefault="003447C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4DF9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2023-2024 годов</w:t>
            </w:r>
          </w:p>
        </w:tc>
      </w:tr>
      <w:tr w:rsidR="006E08FA" w:rsidRPr="004D49D8" w:rsidTr="00802C53">
        <w:trPr>
          <w:jc w:val="center"/>
        </w:trPr>
        <w:tc>
          <w:tcPr>
            <w:tcW w:w="636" w:type="dxa"/>
          </w:tcPr>
          <w:p w:rsidR="006E08FA" w:rsidRPr="004D49D8" w:rsidRDefault="006D4DF9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131" w:type="dxa"/>
            <w:gridSpan w:val="4"/>
          </w:tcPr>
          <w:p w:rsidR="006E08FA" w:rsidRPr="004D49D8" w:rsidRDefault="006D4DF9" w:rsidP="006D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мероприятий, посвященных Международному дню борьбы  с коррупцией</w:t>
            </w:r>
          </w:p>
        </w:tc>
        <w:tc>
          <w:tcPr>
            <w:tcW w:w="2382" w:type="dxa"/>
          </w:tcPr>
          <w:p w:rsidR="006E08FA" w:rsidRPr="004D49D8" w:rsidRDefault="00F10D0B" w:rsidP="00F10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4D49D8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подразделений</w:t>
            </w:r>
            <w:r w:rsidR="004D49D8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1927" w:type="dxa"/>
            <w:gridSpan w:val="2"/>
          </w:tcPr>
          <w:p w:rsidR="006E08FA" w:rsidRPr="004D49D8" w:rsidRDefault="004D49D8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Ежегодно до 9 декабря</w:t>
            </w:r>
          </w:p>
        </w:tc>
      </w:tr>
      <w:tr w:rsidR="004D49D8" w:rsidRPr="004D49D8" w:rsidTr="00596908">
        <w:trPr>
          <w:jc w:val="center"/>
        </w:trPr>
        <w:tc>
          <w:tcPr>
            <w:tcW w:w="636" w:type="dxa"/>
          </w:tcPr>
          <w:p w:rsidR="004D49D8" w:rsidRPr="004D49D8" w:rsidRDefault="004D49D8" w:rsidP="004D49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440" w:type="dxa"/>
            <w:gridSpan w:val="7"/>
          </w:tcPr>
          <w:p w:rsidR="004D49D8" w:rsidRPr="004D49D8" w:rsidRDefault="004D49D8" w:rsidP="002C4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органов местного самоуправления</w:t>
            </w:r>
            <w:r w:rsidR="00D60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Управлением Губернатора Кемеровской области – Кузбасса по вопросам профилактики коррупционных и иных правонарушений Администрации Правительства Кузбасса</w:t>
            </w:r>
            <w:r w:rsidR="00D64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- Управление по профилактике коррупции)</w:t>
            </w:r>
          </w:p>
        </w:tc>
      </w:tr>
      <w:tr w:rsidR="004D49D8" w:rsidRPr="004D49D8" w:rsidTr="004D49D8">
        <w:trPr>
          <w:jc w:val="center"/>
        </w:trPr>
        <w:tc>
          <w:tcPr>
            <w:tcW w:w="636" w:type="dxa"/>
          </w:tcPr>
          <w:p w:rsidR="004D49D8" w:rsidRPr="004D49D8" w:rsidRDefault="004D49D8" w:rsidP="004D4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113" w:type="dxa"/>
            <w:gridSpan w:val="3"/>
          </w:tcPr>
          <w:p w:rsidR="004D49D8" w:rsidRPr="00D6006E" w:rsidRDefault="00D6006E" w:rsidP="00D60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06E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</w:t>
            </w:r>
            <w:r w:rsidR="00D6472C">
              <w:rPr>
                <w:rFonts w:ascii="Times New Roman" w:hAnsi="Times New Roman" w:cs="Times New Roman"/>
                <w:sz w:val="24"/>
                <w:szCs w:val="24"/>
              </w:rPr>
              <w:t>, проводимых Управлением по профилактике коррупции</w:t>
            </w:r>
          </w:p>
        </w:tc>
        <w:tc>
          <w:tcPr>
            <w:tcW w:w="2409" w:type="dxa"/>
            <w:gridSpan w:val="3"/>
          </w:tcPr>
          <w:p w:rsidR="004D49D8" w:rsidRPr="00D6006E" w:rsidRDefault="00D6006E" w:rsidP="004D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ОМСУ, ответственные за работу </w:t>
            </w:r>
            <w:r w:rsidRPr="00D6006E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</w:t>
            </w:r>
          </w:p>
        </w:tc>
        <w:tc>
          <w:tcPr>
            <w:tcW w:w="1918" w:type="dxa"/>
          </w:tcPr>
          <w:p w:rsidR="004D49D8" w:rsidRPr="00D6006E" w:rsidRDefault="00D6006E" w:rsidP="004D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6E">
              <w:rPr>
                <w:rFonts w:ascii="Times New Roman" w:hAnsi="Times New Roman" w:cs="Times New Roman"/>
                <w:sz w:val="24"/>
                <w:szCs w:val="24"/>
              </w:rPr>
              <w:t>Ежегодно не позднее 2 квартала</w:t>
            </w:r>
          </w:p>
        </w:tc>
      </w:tr>
      <w:tr w:rsidR="004D49D8" w:rsidRPr="004D49D8" w:rsidTr="004D49D8">
        <w:trPr>
          <w:jc w:val="center"/>
        </w:trPr>
        <w:tc>
          <w:tcPr>
            <w:tcW w:w="636" w:type="dxa"/>
          </w:tcPr>
          <w:p w:rsidR="004D49D8" w:rsidRPr="004D49D8" w:rsidRDefault="004D49D8" w:rsidP="004D4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113" w:type="dxa"/>
            <w:gridSpan w:val="3"/>
          </w:tcPr>
          <w:p w:rsidR="00D6006E" w:rsidRPr="00D6006E" w:rsidRDefault="00F10D0B" w:rsidP="00D60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06E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D600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6472C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коррупции</w:t>
            </w:r>
            <w:r w:rsidRPr="00D6006E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</w:t>
            </w:r>
            <w:r w:rsidR="00D6006E" w:rsidRPr="00D6006E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6006E" w:rsidRPr="00D6006E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</w:t>
            </w:r>
            <w:proofErr w:type="gramEnd"/>
            <w:r w:rsidR="00D6006E" w:rsidRPr="00D6006E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 должности муниципальной службы, требований законодательства Российской Федерации </w:t>
            </w:r>
          </w:p>
          <w:p w:rsidR="004D49D8" w:rsidRPr="00D6006E" w:rsidRDefault="00D6006E" w:rsidP="00F1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06E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коррупции, касающихся предотвращения и урегулирования конфликта интересов, в том числе за привлечением таких лиц  к ответственности в случае их несоблюдения.</w:t>
            </w:r>
          </w:p>
        </w:tc>
        <w:tc>
          <w:tcPr>
            <w:tcW w:w="2409" w:type="dxa"/>
            <w:gridSpan w:val="3"/>
          </w:tcPr>
          <w:p w:rsidR="004D49D8" w:rsidRPr="00D6006E" w:rsidRDefault="00D6006E" w:rsidP="004D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6E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18" w:type="dxa"/>
          </w:tcPr>
          <w:p w:rsidR="004D49D8" w:rsidRPr="00D6006E" w:rsidRDefault="00D6006E" w:rsidP="004D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не позднее 15 декабря</w:t>
            </w:r>
          </w:p>
        </w:tc>
      </w:tr>
      <w:tr w:rsidR="004D49D8" w:rsidRPr="004D49D8" w:rsidTr="004D49D8">
        <w:trPr>
          <w:jc w:val="center"/>
        </w:trPr>
        <w:tc>
          <w:tcPr>
            <w:tcW w:w="636" w:type="dxa"/>
          </w:tcPr>
          <w:p w:rsidR="004D49D8" w:rsidRPr="004D49D8" w:rsidRDefault="004D49D8" w:rsidP="004D4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113" w:type="dxa"/>
            <w:gridSpan w:val="3"/>
          </w:tcPr>
          <w:p w:rsidR="004D49D8" w:rsidRPr="00D6006E" w:rsidRDefault="00F10D0B" w:rsidP="00D60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06E">
              <w:rPr>
                <w:rFonts w:ascii="Times New Roman" w:hAnsi="Times New Roman" w:cs="Times New Roman"/>
                <w:sz w:val="24"/>
                <w:szCs w:val="24"/>
              </w:rPr>
              <w:t xml:space="preserve">Доклад в </w:t>
            </w:r>
            <w:r w:rsidRPr="00D6472C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коррупции</w:t>
            </w:r>
            <w:r w:rsidRPr="00D6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</w:t>
            </w:r>
            <w:r w:rsidR="00D6006E" w:rsidRPr="00D6006E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006E" w:rsidRPr="00D6006E">
              <w:rPr>
                <w:rFonts w:ascii="Times New Roman" w:hAnsi="Times New Roman" w:cs="Times New Roman"/>
                <w:sz w:val="24"/>
                <w:szCs w:val="24"/>
              </w:rPr>
              <w:t xml:space="preserve">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409" w:type="dxa"/>
            <w:gridSpan w:val="3"/>
          </w:tcPr>
          <w:p w:rsidR="004D49D8" w:rsidRPr="00D6006E" w:rsidRDefault="00D6006E" w:rsidP="004D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18" w:type="dxa"/>
          </w:tcPr>
          <w:p w:rsidR="004D49D8" w:rsidRPr="00D6006E" w:rsidRDefault="00D6006E" w:rsidP="004D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6E">
              <w:rPr>
                <w:rFonts w:ascii="Times New Roman" w:hAnsi="Times New Roman" w:cs="Times New Roman"/>
                <w:sz w:val="24"/>
                <w:szCs w:val="24"/>
              </w:rPr>
              <w:t>Ежегодно не позднее 15 декабря</w:t>
            </w:r>
          </w:p>
        </w:tc>
      </w:tr>
      <w:tr w:rsidR="004D49D8" w:rsidRPr="004D49D8" w:rsidTr="004D49D8">
        <w:trPr>
          <w:jc w:val="center"/>
        </w:trPr>
        <w:tc>
          <w:tcPr>
            <w:tcW w:w="636" w:type="dxa"/>
          </w:tcPr>
          <w:p w:rsidR="004D49D8" w:rsidRPr="004D49D8" w:rsidRDefault="004D49D8" w:rsidP="004D4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113" w:type="dxa"/>
            <w:gridSpan w:val="3"/>
          </w:tcPr>
          <w:p w:rsidR="00F10D0B" w:rsidRDefault="00F10D0B" w:rsidP="00F1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06E">
              <w:rPr>
                <w:rFonts w:ascii="Times New Roman" w:hAnsi="Times New Roman" w:cs="Times New Roman"/>
                <w:sz w:val="24"/>
                <w:szCs w:val="24"/>
              </w:rPr>
              <w:t xml:space="preserve">Доклад в </w:t>
            </w:r>
            <w:r w:rsidRPr="00D6472C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0D0B" w:rsidRDefault="00F10D0B" w:rsidP="00F1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е</w:t>
            </w:r>
            <w:r w:rsidR="00BB7580" w:rsidRPr="00BB7580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7580" w:rsidRPr="00BB758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7580" w:rsidRPr="00BB758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муниципальных служащих, в должностные обязанности которых входит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в противодействии коррупции;</w:t>
            </w:r>
          </w:p>
          <w:p w:rsidR="00F10D0B" w:rsidRDefault="00F10D0B" w:rsidP="00F1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</w:t>
            </w:r>
            <w:r w:rsidR="00BB7580" w:rsidRPr="00BB7580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служащих, </w:t>
            </w:r>
            <w:r w:rsidR="00BB7580" w:rsidRPr="00BB7580">
              <w:rPr>
                <w:rFonts w:ascii="Times New Roman" w:hAnsi="Times New Roman" w:cs="Times New Roman"/>
                <w:sz w:val="24"/>
                <w:szCs w:val="24"/>
              </w:rPr>
              <w:t>впервые поступивших на муниципальную службу по образовательным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D49D8" w:rsidRPr="00D6006E" w:rsidRDefault="00F10D0B" w:rsidP="00F1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</w:t>
            </w:r>
            <w:r w:rsidR="00BB7580" w:rsidRPr="00BB758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7580" w:rsidRPr="00BB75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BB7580" w:rsidRPr="00BB758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="00BB7580" w:rsidRPr="00BB7580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коррупции.</w:t>
            </w:r>
          </w:p>
        </w:tc>
        <w:tc>
          <w:tcPr>
            <w:tcW w:w="2409" w:type="dxa"/>
            <w:gridSpan w:val="3"/>
          </w:tcPr>
          <w:p w:rsidR="00614B77" w:rsidRPr="004D49D8" w:rsidRDefault="00BB7580" w:rsidP="00614B7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  <w:r w:rsidR="00344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47C4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B77"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местного самоуправления (работодатели), руководители отраслевых (функциональных) органов, </w:t>
            </w:r>
          </w:p>
          <w:p w:rsidR="00614B77" w:rsidRPr="004D49D8" w:rsidRDefault="00614B77" w:rsidP="00614B7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сектор по кадрам,</w:t>
            </w:r>
          </w:p>
          <w:p w:rsidR="00614B77" w:rsidRPr="004D49D8" w:rsidRDefault="00614B77" w:rsidP="00614B7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лица ответственные за кадровую работу в </w:t>
            </w: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proofErr w:type="gramEnd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 xml:space="preserve"> (функциональных)</w:t>
            </w:r>
          </w:p>
          <w:p w:rsidR="004D49D8" w:rsidRPr="00D6006E" w:rsidRDefault="00614B77" w:rsidP="0061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D8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</w:tc>
        <w:tc>
          <w:tcPr>
            <w:tcW w:w="1918" w:type="dxa"/>
          </w:tcPr>
          <w:p w:rsidR="004D49D8" w:rsidRPr="00D6006E" w:rsidRDefault="00BB7580" w:rsidP="004D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10 января</w:t>
            </w:r>
          </w:p>
        </w:tc>
      </w:tr>
    </w:tbl>
    <w:p w:rsidR="00EE6277" w:rsidRDefault="00EE6277" w:rsidP="006A00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47C4" w:rsidRPr="004D49D8" w:rsidRDefault="003447C4" w:rsidP="006A00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A0031" w:rsidRPr="004D49D8" w:rsidRDefault="00AB3AB9" w:rsidP="0058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49D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6A0031" w:rsidRPr="004D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9D8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:rsidR="00AB3AB9" w:rsidRPr="004D49D8" w:rsidRDefault="006A0031" w:rsidP="0058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49D8">
        <w:rPr>
          <w:rFonts w:ascii="Times New Roman" w:eastAsia="Times New Roman" w:hAnsi="Times New Roman" w:cs="Times New Roman"/>
          <w:sz w:val="28"/>
          <w:szCs w:val="28"/>
        </w:rPr>
        <w:t xml:space="preserve">Прокопьевского муниципального округа               </w:t>
      </w:r>
      <w:r w:rsidR="002C424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D49D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B3AB9" w:rsidRPr="004D49D8">
        <w:rPr>
          <w:rFonts w:ascii="Times New Roman" w:eastAsia="Times New Roman" w:hAnsi="Times New Roman" w:cs="Times New Roman"/>
          <w:sz w:val="28"/>
          <w:szCs w:val="28"/>
        </w:rPr>
        <w:t xml:space="preserve">          И.А. Лошманкина</w:t>
      </w:r>
    </w:p>
    <w:sectPr w:rsidR="00AB3AB9" w:rsidRPr="004D49D8" w:rsidSect="002C424B">
      <w:headerReference w:type="defaul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08" w:rsidRDefault="00144E08" w:rsidP="005D20CF">
      <w:pPr>
        <w:spacing w:after="0" w:line="240" w:lineRule="auto"/>
      </w:pPr>
      <w:r>
        <w:separator/>
      </w:r>
    </w:p>
  </w:endnote>
  <w:endnote w:type="continuationSeparator" w:id="0">
    <w:p w:rsidR="00144E08" w:rsidRDefault="00144E08" w:rsidP="005D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08" w:rsidRDefault="00144E08" w:rsidP="005D20CF">
      <w:pPr>
        <w:spacing w:after="0" w:line="240" w:lineRule="auto"/>
      </w:pPr>
      <w:r>
        <w:separator/>
      </w:r>
    </w:p>
  </w:footnote>
  <w:footnote w:type="continuationSeparator" w:id="0">
    <w:p w:rsidR="00144E08" w:rsidRDefault="00144E08" w:rsidP="005D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869" w:rsidRPr="00C46C04" w:rsidRDefault="00F97869">
    <w:pPr>
      <w:pStyle w:val="a8"/>
      <w:jc w:val="center"/>
      <w:rPr>
        <w:rFonts w:ascii="Times New Roman" w:hAnsi="Times New Roman"/>
        <w:sz w:val="28"/>
        <w:szCs w:val="28"/>
      </w:rPr>
    </w:pPr>
  </w:p>
  <w:p w:rsidR="00F97869" w:rsidRDefault="00F978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5764"/>
    <w:multiLevelType w:val="hybridMultilevel"/>
    <w:tmpl w:val="DEF270CA"/>
    <w:lvl w:ilvl="0" w:tplc="7F68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030EE"/>
    <w:multiLevelType w:val="multilevel"/>
    <w:tmpl w:val="BA8055F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0D"/>
    <w:rsid w:val="000005C4"/>
    <w:rsid w:val="00003267"/>
    <w:rsid w:val="000032B0"/>
    <w:rsid w:val="00005179"/>
    <w:rsid w:val="00006A7B"/>
    <w:rsid w:val="00010820"/>
    <w:rsid w:val="00011B62"/>
    <w:rsid w:val="0001606C"/>
    <w:rsid w:val="00023CB2"/>
    <w:rsid w:val="0003147E"/>
    <w:rsid w:val="00031F1D"/>
    <w:rsid w:val="00035B99"/>
    <w:rsid w:val="00037844"/>
    <w:rsid w:val="0003798D"/>
    <w:rsid w:val="00042670"/>
    <w:rsid w:val="00043996"/>
    <w:rsid w:val="0005413B"/>
    <w:rsid w:val="000607EF"/>
    <w:rsid w:val="000626DC"/>
    <w:rsid w:val="00066B8F"/>
    <w:rsid w:val="000712AF"/>
    <w:rsid w:val="000722CB"/>
    <w:rsid w:val="000750A5"/>
    <w:rsid w:val="000757D8"/>
    <w:rsid w:val="00077DE3"/>
    <w:rsid w:val="000804A5"/>
    <w:rsid w:val="0008287B"/>
    <w:rsid w:val="00084863"/>
    <w:rsid w:val="00085088"/>
    <w:rsid w:val="00090AC6"/>
    <w:rsid w:val="00092284"/>
    <w:rsid w:val="00092B1A"/>
    <w:rsid w:val="000969E2"/>
    <w:rsid w:val="000A2380"/>
    <w:rsid w:val="000B2987"/>
    <w:rsid w:val="000B598D"/>
    <w:rsid w:val="000C7D48"/>
    <w:rsid w:val="000D215A"/>
    <w:rsid w:val="000D53F6"/>
    <w:rsid w:val="000D5867"/>
    <w:rsid w:val="000D6487"/>
    <w:rsid w:val="000F25DF"/>
    <w:rsid w:val="000F48EC"/>
    <w:rsid w:val="000F5739"/>
    <w:rsid w:val="000F7191"/>
    <w:rsid w:val="000F7987"/>
    <w:rsid w:val="001030BB"/>
    <w:rsid w:val="00103C22"/>
    <w:rsid w:val="001104BD"/>
    <w:rsid w:val="00110AD1"/>
    <w:rsid w:val="001141DC"/>
    <w:rsid w:val="0011745A"/>
    <w:rsid w:val="0011769A"/>
    <w:rsid w:val="00117798"/>
    <w:rsid w:val="00122FA3"/>
    <w:rsid w:val="0012344F"/>
    <w:rsid w:val="00123FC8"/>
    <w:rsid w:val="00130B3C"/>
    <w:rsid w:val="0013243F"/>
    <w:rsid w:val="00132EE4"/>
    <w:rsid w:val="001340D9"/>
    <w:rsid w:val="00134B7F"/>
    <w:rsid w:val="00136773"/>
    <w:rsid w:val="00140A7D"/>
    <w:rsid w:val="00140BD8"/>
    <w:rsid w:val="00142299"/>
    <w:rsid w:val="001430E6"/>
    <w:rsid w:val="00144E08"/>
    <w:rsid w:val="00146172"/>
    <w:rsid w:val="00147392"/>
    <w:rsid w:val="00152171"/>
    <w:rsid w:val="00152EC5"/>
    <w:rsid w:val="00157C66"/>
    <w:rsid w:val="001626E2"/>
    <w:rsid w:val="00163FC5"/>
    <w:rsid w:val="001653B7"/>
    <w:rsid w:val="00165B65"/>
    <w:rsid w:val="00167DC2"/>
    <w:rsid w:val="00171410"/>
    <w:rsid w:val="00173CF3"/>
    <w:rsid w:val="00175573"/>
    <w:rsid w:val="00176F97"/>
    <w:rsid w:val="00182DDD"/>
    <w:rsid w:val="0018456D"/>
    <w:rsid w:val="00186BD3"/>
    <w:rsid w:val="00191FD0"/>
    <w:rsid w:val="00195160"/>
    <w:rsid w:val="0019716F"/>
    <w:rsid w:val="00197F25"/>
    <w:rsid w:val="001A19BB"/>
    <w:rsid w:val="001A2D43"/>
    <w:rsid w:val="001A30A2"/>
    <w:rsid w:val="001A47FA"/>
    <w:rsid w:val="001B17B3"/>
    <w:rsid w:val="001B32EC"/>
    <w:rsid w:val="001B52BD"/>
    <w:rsid w:val="001C3D2B"/>
    <w:rsid w:val="001C4691"/>
    <w:rsid w:val="001C6D4D"/>
    <w:rsid w:val="001D057C"/>
    <w:rsid w:val="001D1B6F"/>
    <w:rsid w:val="001D297F"/>
    <w:rsid w:val="001D52F3"/>
    <w:rsid w:val="001D558D"/>
    <w:rsid w:val="001D6662"/>
    <w:rsid w:val="001D6AF3"/>
    <w:rsid w:val="001E3EAE"/>
    <w:rsid w:val="001E457A"/>
    <w:rsid w:val="001E5E54"/>
    <w:rsid w:val="001E61BA"/>
    <w:rsid w:val="001F14AD"/>
    <w:rsid w:val="001F25C1"/>
    <w:rsid w:val="001F2A51"/>
    <w:rsid w:val="001F2F9D"/>
    <w:rsid w:val="001F34F1"/>
    <w:rsid w:val="001F39C3"/>
    <w:rsid w:val="001F4608"/>
    <w:rsid w:val="00203493"/>
    <w:rsid w:val="00214BCA"/>
    <w:rsid w:val="002209AE"/>
    <w:rsid w:val="0022322B"/>
    <w:rsid w:val="002237EC"/>
    <w:rsid w:val="002308B5"/>
    <w:rsid w:val="0023501E"/>
    <w:rsid w:val="00235BB0"/>
    <w:rsid w:val="00236898"/>
    <w:rsid w:val="002605CF"/>
    <w:rsid w:val="00263D9B"/>
    <w:rsid w:val="00265561"/>
    <w:rsid w:val="00265B98"/>
    <w:rsid w:val="00266710"/>
    <w:rsid w:val="00266B35"/>
    <w:rsid w:val="00270CA0"/>
    <w:rsid w:val="002737E3"/>
    <w:rsid w:val="00280247"/>
    <w:rsid w:val="002818E1"/>
    <w:rsid w:val="002840C1"/>
    <w:rsid w:val="00284D46"/>
    <w:rsid w:val="00286F22"/>
    <w:rsid w:val="00291194"/>
    <w:rsid w:val="00291EB5"/>
    <w:rsid w:val="00293269"/>
    <w:rsid w:val="0029618D"/>
    <w:rsid w:val="00297333"/>
    <w:rsid w:val="002A0A37"/>
    <w:rsid w:val="002A37C8"/>
    <w:rsid w:val="002B021F"/>
    <w:rsid w:val="002B7712"/>
    <w:rsid w:val="002C424B"/>
    <w:rsid w:val="002C45B0"/>
    <w:rsid w:val="002C4B13"/>
    <w:rsid w:val="002D4327"/>
    <w:rsid w:val="002D54AC"/>
    <w:rsid w:val="002D6EDC"/>
    <w:rsid w:val="002E19DE"/>
    <w:rsid w:val="002E4AF0"/>
    <w:rsid w:val="002E4E09"/>
    <w:rsid w:val="002E5331"/>
    <w:rsid w:val="002E620C"/>
    <w:rsid w:val="002E6F89"/>
    <w:rsid w:val="002F002B"/>
    <w:rsid w:val="002F0439"/>
    <w:rsid w:val="002F18A2"/>
    <w:rsid w:val="002F2457"/>
    <w:rsid w:val="002F2B8F"/>
    <w:rsid w:val="002F3CA4"/>
    <w:rsid w:val="002F407E"/>
    <w:rsid w:val="002F5136"/>
    <w:rsid w:val="002F597E"/>
    <w:rsid w:val="002F7D18"/>
    <w:rsid w:val="00300502"/>
    <w:rsid w:val="00304CE5"/>
    <w:rsid w:val="003061A2"/>
    <w:rsid w:val="00324DA2"/>
    <w:rsid w:val="0033169E"/>
    <w:rsid w:val="00336206"/>
    <w:rsid w:val="0033732A"/>
    <w:rsid w:val="003431A6"/>
    <w:rsid w:val="00343872"/>
    <w:rsid w:val="003447C4"/>
    <w:rsid w:val="00344DD5"/>
    <w:rsid w:val="00344F9C"/>
    <w:rsid w:val="00345C80"/>
    <w:rsid w:val="00346D93"/>
    <w:rsid w:val="00350114"/>
    <w:rsid w:val="003533B3"/>
    <w:rsid w:val="00354CFE"/>
    <w:rsid w:val="003567A5"/>
    <w:rsid w:val="0036006F"/>
    <w:rsid w:val="00362F6A"/>
    <w:rsid w:val="0036321D"/>
    <w:rsid w:val="00363A70"/>
    <w:rsid w:val="003644E7"/>
    <w:rsid w:val="00364926"/>
    <w:rsid w:val="00366455"/>
    <w:rsid w:val="003668EA"/>
    <w:rsid w:val="00371C1F"/>
    <w:rsid w:val="00383ED7"/>
    <w:rsid w:val="003903D7"/>
    <w:rsid w:val="00395685"/>
    <w:rsid w:val="00395E25"/>
    <w:rsid w:val="003A454B"/>
    <w:rsid w:val="003A52AE"/>
    <w:rsid w:val="003A77CC"/>
    <w:rsid w:val="003B053E"/>
    <w:rsid w:val="003B162C"/>
    <w:rsid w:val="003B25D2"/>
    <w:rsid w:val="003B6E28"/>
    <w:rsid w:val="003C34E1"/>
    <w:rsid w:val="003C3FD2"/>
    <w:rsid w:val="003D2A44"/>
    <w:rsid w:val="003D4F08"/>
    <w:rsid w:val="003E2B16"/>
    <w:rsid w:val="003E2B78"/>
    <w:rsid w:val="003E388F"/>
    <w:rsid w:val="003E5347"/>
    <w:rsid w:val="003F15C3"/>
    <w:rsid w:val="003F6442"/>
    <w:rsid w:val="00402682"/>
    <w:rsid w:val="00413C47"/>
    <w:rsid w:val="0041655E"/>
    <w:rsid w:val="00417B93"/>
    <w:rsid w:val="0042082C"/>
    <w:rsid w:val="0042128B"/>
    <w:rsid w:val="00424976"/>
    <w:rsid w:val="00425D87"/>
    <w:rsid w:val="00431828"/>
    <w:rsid w:val="00434A58"/>
    <w:rsid w:val="00440E3F"/>
    <w:rsid w:val="004452B7"/>
    <w:rsid w:val="00453450"/>
    <w:rsid w:val="00456EE3"/>
    <w:rsid w:val="00463DDB"/>
    <w:rsid w:val="004640A7"/>
    <w:rsid w:val="00464253"/>
    <w:rsid w:val="00466413"/>
    <w:rsid w:val="0046667E"/>
    <w:rsid w:val="00466A8B"/>
    <w:rsid w:val="004673BA"/>
    <w:rsid w:val="0047009A"/>
    <w:rsid w:val="00470D6F"/>
    <w:rsid w:val="004712D7"/>
    <w:rsid w:val="004769C7"/>
    <w:rsid w:val="00477885"/>
    <w:rsid w:val="00487E7E"/>
    <w:rsid w:val="0049605C"/>
    <w:rsid w:val="00496B8A"/>
    <w:rsid w:val="00496DC4"/>
    <w:rsid w:val="004975B6"/>
    <w:rsid w:val="004A12FC"/>
    <w:rsid w:val="004A543B"/>
    <w:rsid w:val="004A7176"/>
    <w:rsid w:val="004B56D6"/>
    <w:rsid w:val="004C0780"/>
    <w:rsid w:val="004C3781"/>
    <w:rsid w:val="004C4093"/>
    <w:rsid w:val="004C7B86"/>
    <w:rsid w:val="004D457C"/>
    <w:rsid w:val="004D49D8"/>
    <w:rsid w:val="004D7435"/>
    <w:rsid w:val="004E1F07"/>
    <w:rsid w:val="004E33C7"/>
    <w:rsid w:val="004F1062"/>
    <w:rsid w:val="004F2D0C"/>
    <w:rsid w:val="004F4EA6"/>
    <w:rsid w:val="004F7C37"/>
    <w:rsid w:val="00505112"/>
    <w:rsid w:val="0050535C"/>
    <w:rsid w:val="0051360A"/>
    <w:rsid w:val="00513629"/>
    <w:rsid w:val="00513722"/>
    <w:rsid w:val="0051381B"/>
    <w:rsid w:val="00515436"/>
    <w:rsid w:val="00521862"/>
    <w:rsid w:val="00521A71"/>
    <w:rsid w:val="00521B29"/>
    <w:rsid w:val="00522C88"/>
    <w:rsid w:val="00523971"/>
    <w:rsid w:val="00524260"/>
    <w:rsid w:val="005255A6"/>
    <w:rsid w:val="005309F2"/>
    <w:rsid w:val="005344F7"/>
    <w:rsid w:val="00536878"/>
    <w:rsid w:val="005404C8"/>
    <w:rsid w:val="00541156"/>
    <w:rsid w:val="00542EDF"/>
    <w:rsid w:val="00542FC1"/>
    <w:rsid w:val="005434D6"/>
    <w:rsid w:val="0055134C"/>
    <w:rsid w:val="00551D24"/>
    <w:rsid w:val="0055257B"/>
    <w:rsid w:val="0055473C"/>
    <w:rsid w:val="0055582D"/>
    <w:rsid w:val="005605E7"/>
    <w:rsid w:val="0056506D"/>
    <w:rsid w:val="00574B1F"/>
    <w:rsid w:val="00576A25"/>
    <w:rsid w:val="005810BC"/>
    <w:rsid w:val="00582B0F"/>
    <w:rsid w:val="00582ED4"/>
    <w:rsid w:val="00583BC8"/>
    <w:rsid w:val="005841F3"/>
    <w:rsid w:val="0058527B"/>
    <w:rsid w:val="00585492"/>
    <w:rsid w:val="00585839"/>
    <w:rsid w:val="0059112B"/>
    <w:rsid w:val="005B0E2B"/>
    <w:rsid w:val="005B1F1F"/>
    <w:rsid w:val="005B3CA6"/>
    <w:rsid w:val="005B4E3D"/>
    <w:rsid w:val="005B6926"/>
    <w:rsid w:val="005B7A12"/>
    <w:rsid w:val="005C341F"/>
    <w:rsid w:val="005C5404"/>
    <w:rsid w:val="005C61E4"/>
    <w:rsid w:val="005C78EF"/>
    <w:rsid w:val="005D0735"/>
    <w:rsid w:val="005D20CF"/>
    <w:rsid w:val="005D3424"/>
    <w:rsid w:val="005D52DA"/>
    <w:rsid w:val="005E1F4D"/>
    <w:rsid w:val="005E4A90"/>
    <w:rsid w:val="005E61F6"/>
    <w:rsid w:val="005E7365"/>
    <w:rsid w:val="005E7462"/>
    <w:rsid w:val="005F098B"/>
    <w:rsid w:val="005F2C2E"/>
    <w:rsid w:val="005F7E91"/>
    <w:rsid w:val="006009B6"/>
    <w:rsid w:val="00602766"/>
    <w:rsid w:val="00603C2C"/>
    <w:rsid w:val="00610F9D"/>
    <w:rsid w:val="00614A11"/>
    <w:rsid w:val="00614B77"/>
    <w:rsid w:val="006263ED"/>
    <w:rsid w:val="00626CA1"/>
    <w:rsid w:val="0063612D"/>
    <w:rsid w:val="0063658F"/>
    <w:rsid w:val="0064338C"/>
    <w:rsid w:val="00650803"/>
    <w:rsid w:val="00651315"/>
    <w:rsid w:val="006513D4"/>
    <w:rsid w:val="00661105"/>
    <w:rsid w:val="006650C0"/>
    <w:rsid w:val="00665214"/>
    <w:rsid w:val="0066635D"/>
    <w:rsid w:val="006744E6"/>
    <w:rsid w:val="006807C1"/>
    <w:rsid w:val="0068174D"/>
    <w:rsid w:val="0068190D"/>
    <w:rsid w:val="00682002"/>
    <w:rsid w:val="00682309"/>
    <w:rsid w:val="00682756"/>
    <w:rsid w:val="00682DD4"/>
    <w:rsid w:val="00686137"/>
    <w:rsid w:val="00686572"/>
    <w:rsid w:val="0069199D"/>
    <w:rsid w:val="006926B3"/>
    <w:rsid w:val="0069363E"/>
    <w:rsid w:val="00696AE9"/>
    <w:rsid w:val="006A0031"/>
    <w:rsid w:val="006A1ABD"/>
    <w:rsid w:val="006A2EC5"/>
    <w:rsid w:val="006A58E9"/>
    <w:rsid w:val="006B120C"/>
    <w:rsid w:val="006B3B99"/>
    <w:rsid w:val="006B427F"/>
    <w:rsid w:val="006B4E88"/>
    <w:rsid w:val="006C0AC6"/>
    <w:rsid w:val="006C37E5"/>
    <w:rsid w:val="006C4E88"/>
    <w:rsid w:val="006D27EA"/>
    <w:rsid w:val="006D3300"/>
    <w:rsid w:val="006D47A9"/>
    <w:rsid w:val="006D4DF9"/>
    <w:rsid w:val="006E08FA"/>
    <w:rsid w:val="006E37CB"/>
    <w:rsid w:val="006E5633"/>
    <w:rsid w:val="006F01E5"/>
    <w:rsid w:val="006F1C78"/>
    <w:rsid w:val="006F1C9A"/>
    <w:rsid w:val="006F1CC1"/>
    <w:rsid w:val="006F2135"/>
    <w:rsid w:val="00705C03"/>
    <w:rsid w:val="00705E52"/>
    <w:rsid w:val="0071488A"/>
    <w:rsid w:val="00715FD1"/>
    <w:rsid w:val="00716C0A"/>
    <w:rsid w:val="00720D04"/>
    <w:rsid w:val="00723C9B"/>
    <w:rsid w:val="00725641"/>
    <w:rsid w:val="00727492"/>
    <w:rsid w:val="0073213D"/>
    <w:rsid w:val="00732F71"/>
    <w:rsid w:val="00735164"/>
    <w:rsid w:val="00741982"/>
    <w:rsid w:val="00743441"/>
    <w:rsid w:val="00746FDE"/>
    <w:rsid w:val="007508F2"/>
    <w:rsid w:val="00751025"/>
    <w:rsid w:val="0075403B"/>
    <w:rsid w:val="00762919"/>
    <w:rsid w:val="00764407"/>
    <w:rsid w:val="00767C89"/>
    <w:rsid w:val="00770BBD"/>
    <w:rsid w:val="007721BF"/>
    <w:rsid w:val="0077235B"/>
    <w:rsid w:val="007749A5"/>
    <w:rsid w:val="00776598"/>
    <w:rsid w:val="0078266D"/>
    <w:rsid w:val="00782B85"/>
    <w:rsid w:val="00785064"/>
    <w:rsid w:val="00797A0A"/>
    <w:rsid w:val="007A3781"/>
    <w:rsid w:val="007A6E42"/>
    <w:rsid w:val="007A782C"/>
    <w:rsid w:val="007B03F8"/>
    <w:rsid w:val="007B3F1A"/>
    <w:rsid w:val="007B7DA6"/>
    <w:rsid w:val="007C01D8"/>
    <w:rsid w:val="007C0E4B"/>
    <w:rsid w:val="007C1860"/>
    <w:rsid w:val="007C3591"/>
    <w:rsid w:val="007C3637"/>
    <w:rsid w:val="007C420A"/>
    <w:rsid w:val="007C7EA1"/>
    <w:rsid w:val="007D1EEC"/>
    <w:rsid w:val="007D23D6"/>
    <w:rsid w:val="007D4F4A"/>
    <w:rsid w:val="007D63C3"/>
    <w:rsid w:val="007E2B87"/>
    <w:rsid w:val="007E3801"/>
    <w:rsid w:val="007E4E91"/>
    <w:rsid w:val="007F0241"/>
    <w:rsid w:val="007F5C45"/>
    <w:rsid w:val="007F7F0E"/>
    <w:rsid w:val="00800410"/>
    <w:rsid w:val="00802C2F"/>
    <w:rsid w:val="00802C53"/>
    <w:rsid w:val="0080335F"/>
    <w:rsid w:val="00804577"/>
    <w:rsid w:val="0080486B"/>
    <w:rsid w:val="008063AE"/>
    <w:rsid w:val="00810D39"/>
    <w:rsid w:val="00813F18"/>
    <w:rsid w:val="00814A1D"/>
    <w:rsid w:val="0081546C"/>
    <w:rsid w:val="0082252B"/>
    <w:rsid w:val="00824164"/>
    <w:rsid w:val="00833A13"/>
    <w:rsid w:val="00833F19"/>
    <w:rsid w:val="00835246"/>
    <w:rsid w:val="0083657F"/>
    <w:rsid w:val="00837B4E"/>
    <w:rsid w:val="0084449D"/>
    <w:rsid w:val="00850985"/>
    <w:rsid w:val="00851082"/>
    <w:rsid w:val="00853AFA"/>
    <w:rsid w:val="00855653"/>
    <w:rsid w:val="00855C01"/>
    <w:rsid w:val="00857F4D"/>
    <w:rsid w:val="00863349"/>
    <w:rsid w:val="00866A3B"/>
    <w:rsid w:val="00866C53"/>
    <w:rsid w:val="00867E24"/>
    <w:rsid w:val="00875471"/>
    <w:rsid w:val="00875DDB"/>
    <w:rsid w:val="00876C02"/>
    <w:rsid w:val="008817BA"/>
    <w:rsid w:val="008849F3"/>
    <w:rsid w:val="0089015D"/>
    <w:rsid w:val="00891CA6"/>
    <w:rsid w:val="00893FD1"/>
    <w:rsid w:val="00896499"/>
    <w:rsid w:val="008A06A6"/>
    <w:rsid w:val="008A4993"/>
    <w:rsid w:val="008A7853"/>
    <w:rsid w:val="008B137C"/>
    <w:rsid w:val="008B7446"/>
    <w:rsid w:val="008B7636"/>
    <w:rsid w:val="008B7E37"/>
    <w:rsid w:val="008D1F30"/>
    <w:rsid w:val="008D2EB3"/>
    <w:rsid w:val="008D4133"/>
    <w:rsid w:val="008D7080"/>
    <w:rsid w:val="008E22C1"/>
    <w:rsid w:val="008E5AE5"/>
    <w:rsid w:val="008E6D81"/>
    <w:rsid w:val="008F4689"/>
    <w:rsid w:val="008F591A"/>
    <w:rsid w:val="008F6722"/>
    <w:rsid w:val="008F68BA"/>
    <w:rsid w:val="008F704D"/>
    <w:rsid w:val="0091353D"/>
    <w:rsid w:val="00917F32"/>
    <w:rsid w:val="00920FF0"/>
    <w:rsid w:val="00923577"/>
    <w:rsid w:val="009321DC"/>
    <w:rsid w:val="00934AF8"/>
    <w:rsid w:val="00937D58"/>
    <w:rsid w:val="00937EEE"/>
    <w:rsid w:val="00943D23"/>
    <w:rsid w:val="00947EE5"/>
    <w:rsid w:val="00951135"/>
    <w:rsid w:val="009523F2"/>
    <w:rsid w:val="00953523"/>
    <w:rsid w:val="00954887"/>
    <w:rsid w:val="00955D1F"/>
    <w:rsid w:val="00966A9E"/>
    <w:rsid w:val="00970169"/>
    <w:rsid w:val="00977B1C"/>
    <w:rsid w:val="00977D35"/>
    <w:rsid w:val="0098060A"/>
    <w:rsid w:val="009807F9"/>
    <w:rsid w:val="00990F31"/>
    <w:rsid w:val="00991183"/>
    <w:rsid w:val="00991BC2"/>
    <w:rsid w:val="00992D2F"/>
    <w:rsid w:val="00993756"/>
    <w:rsid w:val="00994DD5"/>
    <w:rsid w:val="0099654B"/>
    <w:rsid w:val="009A2633"/>
    <w:rsid w:val="009A2866"/>
    <w:rsid w:val="009A2B40"/>
    <w:rsid w:val="009A2CA4"/>
    <w:rsid w:val="009A2D71"/>
    <w:rsid w:val="009A38D4"/>
    <w:rsid w:val="009A5024"/>
    <w:rsid w:val="009B0E51"/>
    <w:rsid w:val="009C0793"/>
    <w:rsid w:val="009C2059"/>
    <w:rsid w:val="009C5C6D"/>
    <w:rsid w:val="009D17B2"/>
    <w:rsid w:val="009E0D9D"/>
    <w:rsid w:val="009E31BA"/>
    <w:rsid w:val="009E4F4A"/>
    <w:rsid w:val="009E5351"/>
    <w:rsid w:val="009F05D7"/>
    <w:rsid w:val="009F567E"/>
    <w:rsid w:val="009F643A"/>
    <w:rsid w:val="009F6D9D"/>
    <w:rsid w:val="00A00172"/>
    <w:rsid w:val="00A02525"/>
    <w:rsid w:val="00A07111"/>
    <w:rsid w:val="00A100C4"/>
    <w:rsid w:val="00A105FC"/>
    <w:rsid w:val="00A145C9"/>
    <w:rsid w:val="00A14928"/>
    <w:rsid w:val="00A14D6F"/>
    <w:rsid w:val="00A216E6"/>
    <w:rsid w:val="00A320C5"/>
    <w:rsid w:val="00A33DF5"/>
    <w:rsid w:val="00A34D0A"/>
    <w:rsid w:val="00A34EE7"/>
    <w:rsid w:val="00A357B5"/>
    <w:rsid w:val="00A44D66"/>
    <w:rsid w:val="00A51C0A"/>
    <w:rsid w:val="00A53EC8"/>
    <w:rsid w:val="00A54B0F"/>
    <w:rsid w:val="00A57E26"/>
    <w:rsid w:val="00A61E3F"/>
    <w:rsid w:val="00A659D6"/>
    <w:rsid w:val="00A7415C"/>
    <w:rsid w:val="00A74CDE"/>
    <w:rsid w:val="00A74CEC"/>
    <w:rsid w:val="00A764A4"/>
    <w:rsid w:val="00A77FF0"/>
    <w:rsid w:val="00A8077A"/>
    <w:rsid w:val="00A81BBA"/>
    <w:rsid w:val="00A8329B"/>
    <w:rsid w:val="00A94507"/>
    <w:rsid w:val="00A9501D"/>
    <w:rsid w:val="00A96642"/>
    <w:rsid w:val="00A9704D"/>
    <w:rsid w:val="00AA1347"/>
    <w:rsid w:val="00AA1529"/>
    <w:rsid w:val="00AA1BFA"/>
    <w:rsid w:val="00AA1CC0"/>
    <w:rsid w:val="00AA1DD6"/>
    <w:rsid w:val="00AA471D"/>
    <w:rsid w:val="00AA62F2"/>
    <w:rsid w:val="00AB0009"/>
    <w:rsid w:val="00AB2925"/>
    <w:rsid w:val="00AB2D77"/>
    <w:rsid w:val="00AB3AB9"/>
    <w:rsid w:val="00AB7E78"/>
    <w:rsid w:val="00AC1623"/>
    <w:rsid w:val="00AC16A6"/>
    <w:rsid w:val="00AC2C08"/>
    <w:rsid w:val="00AC41B3"/>
    <w:rsid w:val="00AC6FCA"/>
    <w:rsid w:val="00AD2B94"/>
    <w:rsid w:val="00AD6A61"/>
    <w:rsid w:val="00AE330F"/>
    <w:rsid w:val="00AE3478"/>
    <w:rsid w:val="00AE4498"/>
    <w:rsid w:val="00AE7D95"/>
    <w:rsid w:val="00AF2A6E"/>
    <w:rsid w:val="00AF5898"/>
    <w:rsid w:val="00AF656D"/>
    <w:rsid w:val="00AF76C9"/>
    <w:rsid w:val="00AF7D1E"/>
    <w:rsid w:val="00B044CA"/>
    <w:rsid w:val="00B049B3"/>
    <w:rsid w:val="00B133B1"/>
    <w:rsid w:val="00B13BA0"/>
    <w:rsid w:val="00B15851"/>
    <w:rsid w:val="00B16F65"/>
    <w:rsid w:val="00B17970"/>
    <w:rsid w:val="00B20751"/>
    <w:rsid w:val="00B25563"/>
    <w:rsid w:val="00B30E22"/>
    <w:rsid w:val="00B31914"/>
    <w:rsid w:val="00B31ED5"/>
    <w:rsid w:val="00B36B58"/>
    <w:rsid w:val="00B40716"/>
    <w:rsid w:val="00B6065A"/>
    <w:rsid w:val="00B64C66"/>
    <w:rsid w:val="00B67D0E"/>
    <w:rsid w:val="00B724E0"/>
    <w:rsid w:val="00B7478A"/>
    <w:rsid w:val="00B75654"/>
    <w:rsid w:val="00B77FD2"/>
    <w:rsid w:val="00B8146C"/>
    <w:rsid w:val="00B817E9"/>
    <w:rsid w:val="00B83E4C"/>
    <w:rsid w:val="00B90ADA"/>
    <w:rsid w:val="00B91096"/>
    <w:rsid w:val="00B968B6"/>
    <w:rsid w:val="00B978D8"/>
    <w:rsid w:val="00B979E9"/>
    <w:rsid w:val="00BA53E1"/>
    <w:rsid w:val="00BB1D41"/>
    <w:rsid w:val="00BB474E"/>
    <w:rsid w:val="00BB6394"/>
    <w:rsid w:val="00BB7580"/>
    <w:rsid w:val="00BC254C"/>
    <w:rsid w:val="00BD0BE2"/>
    <w:rsid w:val="00BD2F28"/>
    <w:rsid w:val="00BD6ADF"/>
    <w:rsid w:val="00BE4599"/>
    <w:rsid w:val="00BE465C"/>
    <w:rsid w:val="00BE5026"/>
    <w:rsid w:val="00BF08FC"/>
    <w:rsid w:val="00BF0EB3"/>
    <w:rsid w:val="00BF156A"/>
    <w:rsid w:val="00BF23FC"/>
    <w:rsid w:val="00BF3FF3"/>
    <w:rsid w:val="00BF5362"/>
    <w:rsid w:val="00C00BDA"/>
    <w:rsid w:val="00C0102F"/>
    <w:rsid w:val="00C02E1F"/>
    <w:rsid w:val="00C06EC0"/>
    <w:rsid w:val="00C070B4"/>
    <w:rsid w:val="00C11EE6"/>
    <w:rsid w:val="00C14107"/>
    <w:rsid w:val="00C148C1"/>
    <w:rsid w:val="00C20219"/>
    <w:rsid w:val="00C207A7"/>
    <w:rsid w:val="00C20D36"/>
    <w:rsid w:val="00C21FD3"/>
    <w:rsid w:val="00C257E1"/>
    <w:rsid w:val="00C320F3"/>
    <w:rsid w:val="00C371EB"/>
    <w:rsid w:val="00C41216"/>
    <w:rsid w:val="00C41E74"/>
    <w:rsid w:val="00C42078"/>
    <w:rsid w:val="00C46C04"/>
    <w:rsid w:val="00C50D3C"/>
    <w:rsid w:val="00C53DBF"/>
    <w:rsid w:val="00C610B3"/>
    <w:rsid w:val="00C66CDE"/>
    <w:rsid w:val="00C7170A"/>
    <w:rsid w:val="00C8046E"/>
    <w:rsid w:val="00C855B0"/>
    <w:rsid w:val="00C8715B"/>
    <w:rsid w:val="00C922FB"/>
    <w:rsid w:val="00C92A3B"/>
    <w:rsid w:val="00CA0A42"/>
    <w:rsid w:val="00CA29F7"/>
    <w:rsid w:val="00CA3D12"/>
    <w:rsid w:val="00CA73E7"/>
    <w:rsid w:val="00CB253D"/>
    <w:rsid w:val="00CB397A"/>
    <w:rsid w:val="00CB4B91"/>
    <w:rsid w:val="00CB7084"/>
    <w:rsid w:val="00CB7BAC"/>
    <w:rsid w:val="00CC0333"/>
    <w:rsid w:val="00CC0E8F"/>
    <w:rsid w:val="00CC4FFC"/>
    <w:rsid w:val="00CD1A52"/>
    <w:rsid w:val="00CD28FF"/>
    <w:rsid w:val="00CD34D8"/>
    <w:rsid w:val="00CD7644"/>
    <w:rsid w:val="00CE33C9"/>
    <w:rsid w:val="00CE7034"/>
    <w:rsid w:val="00CF45EE"/>
    <w:rsid w:val="00CF5917"/>
    <w:rsid w:val="00D01792"/>
    <w:rsid w:val="00D069D8"/>
    <w:rsid w:val="00D0756E"/>
    <w:rsid w:val="00D078B2"/>
    <w:rsid w:val="00D107A0"/>
    <w:rsid w:val="00D10859"/>
    <w:rsid w:val="00D12270"/>
    <w:rsid w:val="00D13C4C"/>
    <w:rsid w:val="00D1548D"/>
    <w:rsid w:val="00D23A24"/>
    <w:rsid w:val="00D24304"/>
    <w:rsid w:val="00D26BE6"/>
    <w:rsid w:val="00D30637"/>
    <w:rsid w:val="00D34E8D"/>
    <w:rsid w:val="00D43FD2"/>
    <w:rsid w:val="00D50007"/>
    <w:rsid w:val="00D50553"/>
    <w:rsid w:val="00D6006E"/>
    <w:rsid w:val="00D60748"/>
    <w:rsid w:val="00D6115C"/>
    <w:rsid w:val="00D6472C"/>
    <w:rsid w:val="00D65E48"/>
    <w:rsid w:val="00D67BD8"/>
    <w:rsid w:val="00D73262"/>
    <w:rsid w:val="00D735D5"/>
    <w:rsid w:val="00D73B19"/>
    <w:rsid w:val="00D77223"/>
    <w:rsid w:val="00D77F35"/>
    <w:rsid w:val="00D84A8D"/>
    <w:rsid w:val="00D86496"/>
    <w:rsid w:val="00D87F55"/>
    <w:rsid w:val="00D911DC"/>
    <w:rsid w:val="00D9236E"/>
    <w:rsid w:val="00D939FF"/>
    <w:rsid w:val="00D97E0F"/>
    <w:rsid w:val="00DA36C3"/>
    <w:rsid w:val="00DA5635"/>
    <w:rsid w:val="00DA5901"/>
    <w:rsid w:val="00DB3FAB"/>
    <w:rsid w:val="00DB4DEC"/>
    <w:rsid w:val="00DB6172"/>
    <w:rsid w:val="00DB6D64"/>
    <w:rsid w:val="00DB7EAB"/>
    <w:rsid w:val="00DC41B6"/>
    <w:rsid w:val="00DC6DD6"/>
    <w:rsid w:val="00DD0120"/>
    <w:rsid w:val="00DD4CB3"/>
    <w:rsid w:val="00DD7145"/>
    <w:rsid w:val="00DE0ECB"/>
    <w:rsid w:val="00DE479B"/>
    <w:rsid w:val="00DF01EE"/>
    <w:rsid w:val="00DF226C"/>
    <w:rsid w:val="00DF31F9"/>
    <w:rsid w:val="00DF3DB0"/>
    <w:rsid w:val="00DF630F"/>
    <w:rsid w:val="00E01D57"/>
    <w:rsid w:val="00E07E8D"/>
    <w:rsid w:val="00E10E9F"/>
    <w:rsid w:val="00E11113"/>
    <w:rsid w:val="00E121E9"/>
    <w:rsid w:val="00E1486E"/>
    <w:rsid w:val="00E16E0F"/>
    <w:rsid w:val="00E23F22"/>
    <w:rsid w:val="00E248DB"/>
    <w:rsid w:val="00E25FAE"/>
    <w:rsid w:val="00E27614"/>
    <w:rsid w:val="00E3149A"/>
    <w:rsid w:val="00E32697"/>
    <w:rsid w:val="00E4191B"/>
    <w:rsid w:val="00E443B9"/>
    <w:rsid w:val="00E559BD"/>
    <w:rsid w:val="00E56C59"/>
    <w:rsid w:val="00E60592"/>
    <w:rsid w:val="00E60E0E"/>
    <w:rsid w:val="00E61056"/>
    <w:rsid w:val="00E62C0E"/>
    <w:rsid w:val="00E63C63"/>
    <w:rsid w:val="00E74D1A"/>
    <w:rsid w:val="00E767AA"/>
    <w:rsid w:val="00E80BA0"/>
    <w:rsid w:val="00E8324B"/>
    <w:rsid w:val="00E86531"/>
    <w:rsid w:val="00EA0E40"/>
    <w:rsid w:val="00EA1CB8"/>
    <w:rsid w:val="00EA59E5"/>
    <w:rsid w:val="00EA7AA2"/>
    <w:rsid w:val="00EC09A3"/>
    <w:rsid w:val="00EC0B97"/>
    <w:rsid w:val="00EC230F"/>
    <w:rsid w:val="00EC53F9"/>
    <w:rsid w:val="00EC7822"/>
    <w:rsid w:val="00ED528B"/>
    <w:rsid w:val="00ED58ED"/>
    <w:rsid w:val="00EE1886"/>
    <w:rsid w:val="00EE6277"/>
    <w:rsid w:val="00EE7DBD"/>
    <w:rsid w:val="00EF25AF"/>
    <w:rsid w:val="00EF3F55"/>
    <w:rsid w:val="00EF4BF2"/>
    <w:rsid w:val="00EF4CDA"/>
    <w:rsid w:val="00EF596C"/>
    <w:rsid w:val="00EF5E7A"/>
    <w:rsid w:val="00F033D0"/>
    <w:rsid w:val="00F03F42"/>
    <w:rsid w:val="00F05EB7"/>
    <w:rsid w:val="00F063DB"/>
    <w:rsid w:val="00F06B6B"/>
    <w:rsid w:val="00F078D9"/>
    <w:rsid w:val="00F10ACA"/>
    <w:rsid w:val="00F10D0B"/>
    <w:rsid w:val="00F11143"/>
    <w:rsid w:val="00F117D0"/>
    <w:rsid w:val="00F121C1"/>
    <w:rsid w:val="00F142E0"/>
    <w:rsid w:val="00F17CCD"/>
    <w:rsid w:val="00F2157A"/>
    <w:rsid w:val="00F346B9"/>
    <w:rsid w:val="00F36C25"/>
    <w:rsid w:val="00F3733D"/>
    <w:rsid w:val="00F43134"/>
    <w:rsid w:val="00F44653"/>
    <w:rsid w:val="00F52DCE"/>
    <w:rsid w:val="00F73D60"/>
    <w:rsid w:val="00F77430"/>
    <w:rsid w:val="00F80A42"/>
    <w:rsid w:val="00F814B9"/>
    <w:rsid w:val="00F82129"/>
    <w:rsid w:val="00F829DB"/>
    <w:rsid w:val="00F850E9"/>
    <w:rsid w:val="00F85ED9"/>
    <w:rsid w:val="00F87109"/>
    <w:rsid w:val="00F90B66"/>
    <w:rsid w:val="00F91366"/>
    <w:rsid w:val="00F92E9A"/>
    <w:rsid w:val="00F97869"/>
    <w:rsid w:val="00F97A90"/>
    <w:rsid w:val="00FA076A"/>
    <w:rsid w:val="00FA07DD"/>
    <w:rsid w:val="00FA5E77"/>
    <w:rsid w:val="00FA668D"/>
    <w:rsid w:val="00FB23F4"/>
    <w:rsid w:val="00FB4EB7"/>
    <w:rsid w:val="00FC483E"/>
    <w:rsid w:val="00FC57D7"/>
    <w:rsid w:val="00FC5F53"/>
    <w:rsid w:val="00FD12AC"/>
    <w:rsid w:val="00FD4929"/>
    <w:rsid w:val="00FD75B5"/>
    <w:rsid w:val="00FE103B"/>
    <w:rsid w:val="00FE3F35"/>
    <w:rsid w:val="00FE6E67"/>
    <w:rsid w:val="00FF29DA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C25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6F1C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9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81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9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4">
    <w:name w:val="bkimg_c4"/>
    <w:basedOn w:val="a0"/>
    <w:rsid w:val="0068190D"/>
  </w:style>
  <w:style w:type="paragraph" w:styleId="a4">
    <w:name w:val="List Paragraph"/>
    <w:basedOn w:val="a"/>
    <w:uiPriority w:val="34"/>
    <w:qFormat/>
    <w:rsid w:val="00182DDD"/>
    <w:pPr>
      <w:ind w:left="720"/>
      <w:contextualSpacing/>
    </w:pPr>
  </w:style>
  <w:style w:type="table" w:styleId="a5">
    <w:name w:val="Table Grid"/>
    <w:basedOn w:val="a1"/>
    <w:uiPriority w:val="59"/>
    <w:rsid w:val="001E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33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36C25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customStyle="1" w:styleId="Default">
    <w:name w:val="Default"/>
    <w:rsid w:val="00F36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0CF"/>
  </w:style>
  <w:style w:type="paragraph" w:styleId="aa">
    <w:name w:val="footer"/>
    <w:basedOn w:val="a"/>
    <w:link w:val="ab"/>
    <w:uiPriority w:val="99"/>
    <w:unhideWhenUsed/>
    <w:rsid w:val="005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0CF"/>
  </w:style>
  <w:style w:type="character" w:customStyle="1" w:styleId="40">
    <w:name w:val="Заголовок 4 Знак"/>
    <w:basedOn w:val="a0"/>
    <w:link w:val="4"/>
    <w:rsid w:val="006F1C7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onsPlusTitle">
    <w:name w:val="ConsPlusTitle"/>
    <w:rsid w:val="006F1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Strong"/>
    <w:qFormat/>
    <w:rsid w:val="006F1C78"/>
    <w:rPr>
      <w:b/>
      <w:bCs/>
    </w:rPr>
  </w:style>
  <w:style w:type="paragraph" w:customStyle="1" w:styleId="ad">
    <w:name w:val="Знак"/>
    <w:basedOn w:val="a"/>
    <w:rsid w:val="006F1C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Normal Indent"/>
    <w:basedOn w:val="a"/>
    <w:unhideWhenUsed/>
    <w:rsid w:val="001B32E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_"/>
    <w:basedOn w:val="a0"/>
    <w:link w:val="11"/>
    <w:rsid w:val="00434A58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f"/>
    <w:rsid w:val="00434A58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2"/>
      <w:szCs w:val="12"/>
    </w:rPr>
  </w:style>
  <w:style w:type="character" w:customStyle="1" w:styleId="295pt">
    <w:name w:val="Основной текст (2) + 9;5 pt"/>
    <w:basedOn w:val="a0"/>
    <w:rsid w:val="00A61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harChar">
    <w:name w:val="Знак Знак Знак Char Char Знак Знак Знак Знак Знак Знак Знак Знак Знак Знак Знак Знак"/>
    <w:basedOn w:val="a"/>
    <w:rsid w:val="00551D2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C25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6F1C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9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81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9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4">
    <w:name w:val="bkimg_c4"/>
    <w:basedOn w:val="a0"/>
    <w:rsid w:val="0068190D"/>
  </w:style>
  <w:style w:type="paragraph" w:styleId="a4">
    <w:name w:val="List Paragraph"/>
    <w:basedOn w:val="a"/>
    <w:uiPriority w:val="34"/>
    <w:qFormat/>
    <w:rsid w:val="00182DDD"/>
    <w:pPr>
      <w:ind w:left="720"/>
      <w:contextualSpacing/>
    </w:pPr>
  </w:style>
  <w:style w:type="table" w:styleId="a5">
    <w:name w:val="Table Grid"/>
    <w:basedOn w:val="a1"/>
    <w:uiPriority w:val="59"/>
    <w:rsid w:val="001E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33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36C25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customStyle="1" w:styleId="Default">
    <w:name w:val="Default"/>
    <w:rsid w:val="00F36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0CF"/>
  </w:style>
  <w:style w:type="paragraph" w:styleId="aa">
    <w:name w:val="footer"/>
    <w:basedOn w:val="a"/>
    <w:link w:val="ab"/>
    <w:uiPriority w:val="99"/>
    <w:unhideWhenUsed/>
    <w:rsid w:val="005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0CF"/>
  </w:style>
  <w:style w:type="character" w:customStyle="1" w:styleId="40">
    <w:name w:val="Заголовок 4 Знак"/>
    <w:basedOn w:val="a0"/>
    <w:link w:val="4"/>
    <w:rsid w:val="006F1C7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onsPlusTitle">
    <w:name w:val="ConsPlusTitle"/>
    <w:rsid w:val="006F1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Strong"/>
    <w:qFormat/>
    <w:rsid w:val="006F1C78"/>
    <w:rPr>
      <w:b/>
      <w:bCs/>
    </w:rPr>
  </w:style>
  <w:style w:type="paragraph" w:customStyle="1" w:styleId="ad">
    <w:name w:val="Знак"/>
    <w:basedOn w:val="a"/>
    <w:rsid w:val="006F1C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Normal Indent"/>
    <w:basedOn w:val="a"/>
    <w:unhideWhenUsed/>
    <w:rsid w:val="001B32E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_"/>
    <w:basedOn w:val="a0"/>
    <w:link w:val="11"/>
    <w:rsid w:val="00434A58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f"/>
    <w:rsid w:val="00434A58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2"/>
      <w:szCs w:val="12"/>
    </w:rPr>
  </w:style>
  <w:style w:type="character" w:customStyle="1" w:styleId="295pt">
    <w:name w:val="Основной текст (2) + 9;5 pt"/>
    <w:basedOn w:val="a0"/>
    <w:rsid w:val="00A61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harChar">
    <w:name w:val="Знак Знак Знак Char Char Знак Знак Знак Знак Знак Знак Знак Знак Знак Знак Знак Знак"/>
    <w:basedOn w:val="a"/>
    <w:rsid w:val="00551D2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77E53D4BCBEECA754DA2C83383C59D750762F5ABBFC9A043A09A4D5A8F2B46646843BAFE00969487BBA46D6D79n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324BD8A8580EA74D2164ACCF263D62F0B176ACF6D8EFD5841DFD43DB7ARD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C1D49A4E1851856A6E3D76B1AA217FB7407B89190D5695B9EE096BD03832C8CC2CB19CF81573E7A6CBDFDA5C622CB0FD762B6A0C48F085n1W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C1D49A4E1851856A6E3D76B1AA217FB7417286190D5695B9EE096BD03832C8CC2CB19CF81573EAA4CBDFDA5C622CB0FD762B6A0C48F085n1W1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BEE70-0903-4B34-BA9E-39D0A976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3372</Words>
  <Characters>19222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/>
      <vt:lpstr>Совет народных депутатов  Прокопьевского муниципального округа решил:</vt:lpstr>
    </vt:vector>
  </TitlesOfParts>
  <Company>RePack by SPecialiST</Company>
  <LinksUpToDate>false</LinksUpToDate>
  <CharactersWithSpaces>22549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13</cp:revision>
  <cp:lastPrinted>2023-01-30T03:08:00Z</cp:lastPrinted>
  <dcterms:created xsi:type="dcterms:W3CDTF">2023-01-19T11:48:00Z</dcterms:created>
  <dcterms:modified xsi:type="dcterms:W3CDTF">2023-01-30T03:10:00Z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2134632586</vt:i4>
  </property>
</Properties>
</file>